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95" w:rsidRPr="005329E6" w:rsidRDefault="00430895" w:rsidP="005329E6">
      <w:pPr>
        <w:jc w:val="both"/>
        <w:rPr>
          <w:rFonts w:ascii="Verdana" w:hAnsi="Verdana"/>
          <w:sz w:val="28"/>
          <w:szCs w:val="28"/>
        </w:rPr>
      </w:pPr>
      <w:r w:rsidRPr="005329E6">
        <w:rPr>
          <w:rFonts w:ascii="Verdana" w:hAnsi="Verdana"/>
          <w:sz w:val="28"/>
          <w:szCs w:val="28"/>
        </w:rPr>
        <w:t>En Muriedas, a 4 de junio de 2015.</w:t>
      </w:r>
    </w:p>
    <w:p w:rsidR="00430895" w:rsidRPr="005329E6" w:rsidRDefault="00430895" w:rsidP="005329E6">
      <w:pPr>
        <w:jc w:val="both"/>
        <w:rPr>
          <w:rFonts w:ascii="Verdana" w:hAnsi="Verdana"/>
          <w:sz w:val="28"/>
          <w:szCs w:val="28"/>
        </w:rPr>
      </w:pPr>
    </w:p>
    <w:p w:rsidR="00430895" w:rsidRPr="00E752A2" w:rsidRDefault="00430895" w:rsidP="005329E6">
      <w:pPr>
        <w:jc w:val="both"/>
        <w:rPr>
          <w:rFonts w:ascii="Verdana" w:hAnsi="Verdana"/>
          <w:b/>
          <w:sz w:val="28"/>
          <w:szCs w:val="28"/>
        </w:rPr>
      </w:pPr>
      <w:r w:rsidRPr="00E752A2">
        <w:rPr>
          <w:rFonts w:ascii="Verdana" w:hAnsi="Verdana"/>
          <w:b/>
          <w:sz w:val="28"/>
          <w:szCs w:val="28"/>
        </w:rPr>
        <w:t>A los efectos de propiciar un acuerdo que garantice un Gobierno estable para Camargo a lo largo de la legislatura 2015-2019</w:t>
      </w:r>
    </w:p>
    <w:p w:rsidR="00430895" w:rsidRPr="00E752A2" w:rsidRDefault="00430895" w:rsidP="005329E6">
      <w:pPr>
        <w:jc w:val="both"/>
        <w:rPr>
          <w:rFonts w:ascii="Verdana" w:hAnsi="Verdana"/>
          <w:b/>
          <w:sz w:val="28"/>
          <w:szCs w:val="28"/>
        </w:rPr>
      </w:pPr>
    </w:p>
    <w:p w:rsidR="00430895" w:rsidRPr="00E752A2" w:rsidRDefault="00430895" w:rsidP="005329E6">
      <w:pPr>
        <w:jc w:val="both"/>
        <w:rPr>
          <w:rFonts w:ascii="Verdana" w:hAnsi="Verdana"/>
          <w:b/>
          <w:sz w:val="28"/>
          <w:szCs w:val="28"/>
        </w:rPr>
      </w:pPr>
      <w:r w:rsidRPr="00E752A2">
        <w:rPr>
          <w:rFonts w:ascii="Verdana" w:hAnsi="Verdana"/>
          <w:b/>
          <w:sz w:val="28"/>
          <w:szCs w:val="28"/>
        </w:rPr>
        <w:t>El Partido Popular en Camargo</w:t>
      </w:r>
      <w:r w:rsidR="003257AE" w:rsidRPr="00E752A2">
        <w:rPr>
          <w:rFonts w:ascii="Verdana" w:hAnsi="Verdana"/>
          <w:b/>
          <w:sz w:val="28"/>
          <w:szCs w:val="28"/>
        </w:rPr>
        <w:t xml:space="preserve"> </w:t>
      </w:r>
    </w:p>
    <w:p w:rsidR="00430895" w:rsidRPr="00E752A2" w:rsidRDefault="00430895" w:rsidP="005329E6">
      <w:pPr>
        <w:jc w:val="both"/>
        <w:rPr>
          <w:rFonts w:ascii="Verdana" w:hAnsi="Verdana"/>
          <w:b/>
          <w:sz w:val="28"/>
          <w:szCs w:val="28"/>
        </w:rPr>
      </w:pPr>
    </w:p>
    <w:p w:rsidR="00430895" w:rsidRPr="00E752A2" w:rsidRDefault="00430895" w:rsidP="005329E6">
      <w:pPr>
        <w:jc w:val="both"/>
        <w:rPr>
          <w:rFonts w:ascii="Verdana" w:hAnsi="Verdana"/>
          <w:b/>
          <w:sz w:val="28"/>
          <w:szCs w:val="28"/>
        </w:rPr>
      </w:pPr>
      <w:r w:rsidRPr="00E752A2">
        <w:rPr>
          <w:rFonts w:ascii="Verdana" w:hAnsi="Verdana"/>
          <w:b/>
          <w:sz w:val="28"/>
          <w:szCs w:val="28"/>
        </w:rPr>
        <w:t>RECONOCE</w:t>
      </w:r>
    </w:p>
    <w:p w:rsidR="00430895" w:rsidRPr="005329E6" w:rsidRDefault="00430895" w:rsidP="005329E6">
      <w:pPr>
        <w:jc w:val="both"/>
        <w:rPr>
          <w:rFonts w:ascii="Verdana" w:hAnsi="Verdana"/>
          <w:sz w:val="28"/>
          <w:szCs w:val="28"/>
        </w:rPr>
      </w:pPr>
    </w:p>
    <w:p w:rsidR="00430895" w:rsidRPr="005329E6" w:rsidRDefault="00430895" w:rsidP="005329E6">
      <w:pPr>
        <w:jc w:val="both"/>
        <w:rPr>
          <w:rFonts w:ascii="Verdana" w:hAnsi="Verdana"/>
          <w:sz w:val="28"/>
          <w:szCs w:val="28"/>
        </w:rPr>
      </w:pPr>
      <w:r w:rsidRPr="005329E6">
        <w:rPr>
          <w:rFonts w:ascii="Verdana" w:hAnsi="Verdana"/>
          <w:sz w:val="28"/>
          <w:szCs w:val="28"/>
        </w:rPr>
        <w:t>Que los ciudadanos de Camargo a través de los resultados electorales del pasado 24 de mayo han enviado un mensaje a los representantes de los partidos políticos en el que demandan una mayor representatividad de los movimientos so</w:t>
      </w:r>
      <w:r w:rsidR="003257AE" w:rsidRPr="005329E6">
        <w:rPr>
          <w:rFonts w:ascii="Verdana" w:hAnsi="Verdana"/>
          <w:sz w:val="28"/>
          <w:szCs w:val="28"/>
        </w:rPr>
        <w:t>ciales en el Gobierno municipal.</w:t>
      </w:r>
    </w:p>
    <w:p w:rsidR="003257AE" w:rsidRPr="005329E6" w:rsidRDefault="003257AE" w:rsidP="005329E6">
      <w:pPr>
        <w:jc w:val="both"/>
        <w:rPr>
          <w:rFonts w:ascii="Verdana" w:hAnsi="Verdana"/>
          <w:sz w:val="28"/>
          <w:szCs w:val="28"/>
        </w:rPr>
      </w:pPr>
    </w:p>
    <w:p w:rsidR="003257AE" w:rsidRPr="005329E6" w:rsidRDefault="003257AE" w:rsidP="005329E6">
      <w:pPr>
        <w:jc w:val="both"/>
        <w:rPr>
          <w:rFonts w:ascii="Verdana" w:hAnsi="Verdana"/>
          <w:sz w:val="28"/>
          <w:szCs w:val="28"/>
        </w:rPr>
      </w:pPr>
      <w:r w:rsidRPr="005329E6">
        <w:rPr>
          <w:rFonts w:ascii="Verdana" w:hAnsi="Verdana"/>
          <w:sz w:val="28"/>
          <w:szCs w:val="28"/>
        </w:rPr>
        <w:t>Que el pacto con Ganemos Camargo daría cumplimiento a esta demanda ciudadana además de dar simultáneamente cumplimiento a la voluntad de los vecinos expresada en las urnas</w:t>
      </w:r>
      <w:r w:rsidR="007561FC">
        <w:rPr>
          <w:rFonts w:ascii="Verdana" w:hAnsi="Verdana"/>
          <w:sz w:val="28"/>
          <w:szCs w:val="28"/>
        </w:rPr>
        <w:t>.</w:t>
      </w:r>
    </w:p>
    <w:p w:rsidR="003257AE" w:rsidRPr="005329E6" w:rsidRDefault="003257AE" w:rsidP="005329E6">
      <w:pPr>
        <w:jc w:val="both"/>
        <w:rPr>
          <w:rFonts w:ascii="Verdana" w:hAnsi="Verdana"/>
          <w:sz w:val="28"/>
          <w:szCs w:val="28"/>
        </w:rPr>
      </w:pPr>
    </w:p>
    <w:p w:rsidR="003257AE" w:rsidRPr="005329E6" w:rsidRDefault="003257AE" w:rsidP="005329E6">
      <w:pPr>
        <w:jc w:val="both"/>
        <w:rPr>
          <w:rFonts w:ascii="Verdana" w:hAnsi="Verdana"/>
          <w:sz w:val="28"/>
          <w:szCs w:val="28"/>
        </w:rPr>
      </w:pPr>
      <w:r w:rsidRPr="005329E6">
        <w:rPr>
          <w:rFonts w:ascii="Verdana" w:hAnsi="Verdana"/>
          <w:sz w:val="28"/>
          <w:szCs w:val="28"/>
        </w:rPr>
        <w:t>Que los programas con los que Ganemos Camargo y el Partido Popular han concurrido a las pasadas elecciones coinciden en priorizar el apoyo  a los ciudadanos a través de</w:t>
      </w:r>
      <w:r w:rsidR="00171456" w:rsidRPr="005329E6">
        <w:rPr>
          <w:rFonts w:ascii="Verdana" w:hAnsi="Verdana"/>
          <w:sz w:val="28"/>
          <w:szCs w:val="28"/>
        </w:rPr>
        <w:t xml:space="preserve"> las líneas de trabajo de los departamentos de </w:t>
      </w:r>
      <w:r w:rsidRPr="005329E6">
        <w:rPr>
          <w:rFonts w:ascii="Verdana" w:hAnsi="Verdana"/>
          <w:sz w:val="28"/>
          <w:szCs w:val="28"/>
        </w:rPr>
        <w:t>Acción Social y Servicios Sociales.</w:t>
      </w:r>
    </w:p>
    <w:p w:rsidR="006710E9" w:rsidRPr="005329E6" w:rsidRDefault="006710E9" w:rsidP="005329E6">
      <w:pPr>
        <w:jc w:val="both"/>
        <w:rPr>
          <w:rFonts w:ascii="Verdana" w:hAnsi="Verdana"/>
          <w:sz w:val="28"/>
          <w:szCs w:val="28"/>
        </w:rPr>
      </w:pPr>
    </w:p>
    <w:p w:rsidR="006710E9" w:rsidRPr="005329E6" w:rsidRDefault="006710E9" w:rsidP="005329E6">
      <w:pPr>
        <w:jc w:val="both"/>
        <w:rPr>
          <w:rFonts w:ascii="Verdana" w:hAnsi="Verdana"/>
          <w:sz w:val="28"/>
          <w:szCs w:val="28"/>
        </w:rPr>
      </w:pPr>
      <w:r w:rsidRPr="005329E6">
        <w:rPr>
          <w:rFonts w:ascii="Verdana" w:hAnsi="Verdana"/>
          <w:sz w:val="28"/>
          <w:szCs w:val="28"/>
        </w:rPr>
        <w:t>Que e</w:t>
      </w:r>
      <w:r w:rsidR="00FC5EE2" w:rsidRPr="005329E6">
        <w:rPr>
          <w:rFonts w:ascii="Verdana" w:hAnsi="Verdana"/>
          <w:sz w:val="28"/>
          <w:szCs w:val="28"/>
        </w:rPr>
        <w:t>n este sentido, el programa de G</w:t>
      </w:r>
      <w:r w:rsidRPr="005329E6">
        <w:rPr>
          <w:rFonts w:ascii="Verdana" w:hAnsi="Verdana"/>
          <w:sz w:val="28"/>
          <w:szCs w:val="28"/>
        </w:rPr>
        <w:t>anemos aporta propuestas que redundarían en la potenciación y mejora de la calidad y la cobertura que desde estás áreas se ofrece a</w:t>
      </w:r>
      <w:r w:rsidR="00171456" w:rsidRPr="005329E6">
        <w:rPr>
          <w:rFonts w:ascii="Verdana" w:hAnsi="Verdana"/>
          <w:sz w:val="28"/>
          <w:szCs w:val="28"/>
        </w:rPr>
        <w:t xml:space="preserve"> día de hoy a</w:t>
      </w:r>
      <w:r w:rsidRPr="005329E6">
        <w:rPr>
          <w:rFonts w:ascii="Verdana" w:hAnsi="Verdana"/>
          <w:sz w:val="28"/>
          <w:szCs w:val="28"/>
        </w:rPr>
        <w:t xml:space="preserve"> los ciudadanos.</w:t>
      </w:r>
    </w:p>
    <w:p w:rsidR="003257AE" w:rsidRPr="005329E6" w:rsidRDefault="003257AE" w:rsidP="005329E6">
      <w:pPr>
        <w:jc w:val="both"/>
        <w:rPr>
          <w:rFonts w:ascii="Verdana" w:hAnsi="Verdana"/>
          <w:sz w:val="28"/>
          <w:szCs w:val="28"/>
        </w:rPr>
      </w:pPr>
      <w:r w:rsidRPr="005329E6">
        <w:rPr>
          <w:rFonts w:ascii="Verdana" w:hAnsi="Verdana"/>
          <w:sz w:val="28"/>
          <w:szCs w:val="28"/>
        </w:rPr>
        <w:t xml:space="preserve"> </w:t>
      </w:r>
    </w:p>
    <w:p w:rsidR="00430895" w:rsidRPr="005329E6" w:rsidRDefault="006710E9" w:rsidP="005329E6">
      <w:pPr>
        <w:jc w:val="both"/>
        <w:rPr>
          <w:rFonts w:ascii="Verdana" w:hAnsi="Verdana"/>
          <w:sz w:val="28"/>
          <w:szCs w:val="28"/>
        </w:rPr>
      </w:pPr>
      <w:r w:rsidRPr="005329E6">
        <w:rPr>
          <w:rFonts w:ascii="Verdana" w:hAnsi="Verdana"/>
          <w:sz w:val="28"/>
          <w:szCs w:val="28"/>
        </w:rPr>
        <w:t xml:space="preserve">Que en este marco resultaría viable, estable y aceptable por parte de la ciudadanía </w:t>
      </w:r>
      <w:proofErr w:type="spellStart"/>
      <w:r w:rsidRPr="005329E6">
        <w:rPr>
          <w:rFonts w:ascii="Verdana" w:hAnsi="Verdana"/>
          <w:sz w:val="28"/>
          <w:szCs w:val="28"/>
        </w:rPr>
        <w:t>camarguesa</w:t>
      </w:r>
      <w:proofErr w:type="spellEnd"/>
      <w:r w:rsidRPr="005329E6">
        <w:rPr>
          <w:rFonts w:ascii="Verdana" w:hAnsi="Verdana"/>
          <w:sz w:val="28"/>
          <w:szCs w:val="28"/>
        </w:rPr>
        <w:t xml:space="preserve"> un pacto en </w:t>
      </w:r>
      <w:r w:rsidR="00692475" w:rsidRPr="005329E6">
        <w:rPr>
          <w:rFonts w:ascii="Verdana" w:hAnsi="Verdana"/>
          <w:sz w:val="28"/>
          <w:szCs w:val="28"/>
        </w:rPr>
        <w:t>atención a la consecución de los siguientes objetivos</w:t>
      </w:r>
      <w:r w:rsidRPr="005329E6">
        <w:rPr>
          <w:rFonts w:ascii="Verdana" w:hAnsi="Verdana"/>
          <w:sz w:val="28"/>
          <w:szCs w:val="28"/>
        </w:rPr>
        <w:t>:</w:t>
      </w:r>
    </w:p>
    <w:p w:rsidR="00692475" w:rsidRPr="005329E6" w:rsidRDefault="00692475" w:rsidP="005329E6">
      <w:pPr>
        <w:jc w:val="both"/>
        <w:rPr>
          <w:rFonts w:ascii="Verdana" w:hAnsi="Verdana"/>
          <w:sz w:val="28"/>
          <w:szCs w:val="28"/>
        </w:rPr>
      </w:pPr>
    </w:p>
    <w:p w:rsidR="00692475" w:rsidRPr="005329E6" w:rsidRDefault="00692475" w:rsidP="005329E6">
      <w:pPr>
        <w:jc w:val="both"/>
        <w:rPr>
          <w:rFonts w:ascii="Verdana" w:hAnsi="Verdana"/>
          <w:sz w:val="28"/>
          <w:szCs w:val="28"/>
        </w:rPr>
      </w:pPr>
    </w:p>
    <w:p w:rsidR="00692475" w:rsidRPr="005329E6" w:rsidRDefault="00692475" w:rsidP="005329E6">
      <w:pPr>
        <w:jc w:val="both"/>
        <w:rPr>
          <w:rFonts w:ascii="Verdana" w:hAnsi="Verdana"/>
          <w:sz w:val="28"/>
          <w:szCs w:val="28"/>
        </w:rPr>
      </w:pPr>
    </w:p>
    <w:p w:rsidR="00692475" w:rsidRPr="005329E6" w:rsidRDefault="00692475" w:rsidP="005329E6">
      <w:pPr>
        <w:jc w:val="both"/>
        <w:rPr>
          <w:rFonts w:ascii="Verdana" w:hAnsi="Verdana"/>
          <w:sz w:val="28"/>
          <w:szCs w:val="28"/>
        </w:rPr>
      </w:pPr>
    </w:p>
    <w:p w:rsidR="00692475" w:rsidRPr="005329E6" w:rsidRDefault="00692475" w:rsidP="005329E6">
      <w:pPr>
        <w:jc w:val="both"/>
        <w:rPr>
          <w:rFonts w:ascii="Verdana" w:hAnsi="Verdana"/>
          <w:sz w:val="28"/>
          <w:szCs w:val="28"/>
        </w:rPr>
      </w:pPr>
    </w:p>
    <w:p w:rsidR="00171456" w:rsidRPr="00E752A2" w:rsidRDefault="00171456" w:rsidP="00E752A2">
      <w:pPr>
        <w:jc w:val="center"/>
        <w:rPr>
          <w:rFonts w:ascii="Verdana" w:hAnsi="Verdana"/>
          <w:b/>
          <w:sz w:val="28"/>
          <w:szCs w:val="28"/>
        </w:rPr>
      </w:pPr>
      <w:r w:rsidRPr="00E752A2">
        <w:rPr>
          <w:rFonts w:ascii="Verdana" w:hAnsi="Verdana"/>
          <w:b/>
          <w:sz w:val="28"/>
          <w:szCs w:val="28"/>
        </w:rPr>
        <w:t>PRIORIDADES EXPRESAS GANEMOS CAMARGO</w:t>
      </w:r>
    </w:p>
    <w:p w:rsidR="00171456" w:rsidRPr="005329E6" w:rsidRDefault="00171456" w:rsidP="005329E6">
      <w:pPr>
        <w:jc w:val="both"/>
        <w:rPr>
          <w:rFonts w:ascii="Verdana" w:hAnsi="Verdana"/>
          <w:sz w:val="28"/>
          <w:szCs w:val="28"/>
        </w:rPr>
      </w:pPr>
    </w:p>
    <w:p w:rsidR="00171456" w:rsidRPr="005329E6" w:rsidRDefault="00171456" w:rsidP="005329E6">
      <w:pPr>
        <w:jc w:val="both"/>
        <w:rPr>
          <w:rFonts w:ascii="Verdana" w:hAnsi="Verdana"/>
          <w:sz w:val="28"/>
          <w:szCs w:val="28"/>
        </w:rPr>
      </w:pPr>
      <w:r w:rsidRPr="005329E6">
        <w:rPr>
          <w:rFonts w:ascii="Verdana" w:hAnsi="Verdana"/>
          <w:sz w:val="28"/>
          <w:szCs w:val="28"/>
        </w:rPr>
        <w:t>Ganemos Camargo manifiesta su ánimo de establecer un</w:t>
      </w:r>
      <w:r w:rsidR="00692475" w:rsidRPr="005329E6">
        <w:rPr>
          <w:rFonts w:ascii="Verdana" w:hAnsi="Verdana"/>
          <w:sz w:val="28"/>
          <w:szCs w:val="28"/>
        </w:rPr>
        <w:t xml:space="preserve"> pacto de estabilidad municipal. Para tal fin </w:t>
      </w:r>
      <w:r w:rsidRPr="005329E6">
        <w:rPr>
          <w:rFonts w:ascii="Verdana" w:hAnsi="Verdana"/>
          <w:sz w:val="28"/>
          <w:szCs w:val="28"/>
        </w:rPr>
        <w:t>solicita el acuerd</w:t>
      </w:r>
      <w:r w:rsidR="00692475" w:rsidRPr="005329E6">
        <w:rPr>
          <w:rFonts w:ascii="Verdana" w:hAnsi="Verdana"/>
          <w:sz w:val="28"/>
          <w:szCs w:val="28"/>
        </w:rPr>
        <w:t>o del Partido Popular que permita</w:t>
      </w:r>
      <w:r w:rsidRPr="005329E6">
        <w:rPr>
          <w:rFonts w:ascii="Verdana" w:hAnsi="Verdana"/>
          <w:sz w:val="28"/>
          <w:szCs w:val="28"/>
        </w:rPr>
        <w:t xml:space="preserve"> la adopción de las medidas encaminadas a la consecución de los siguientes objetivos contemplados en su Programa Electoral y que considera prioritarios para el incremento de la calidad de vida y el bienestar de los vecinos y vecinas de Camargo, siendo éste el único objetivo que impulsa </w:t>
      </w:r>
      <w:r w:rsidR="00692475" w:rsidRPr="005329E6">
        <w:rPr>
          <w:rFonts w:ascii="Verdana" w:hAnsi="Verdana"/>
          <w:sz w:val="28"/>
          <w:szCs w:val="28"/>
        </w:rPr>
        <w:t xml:space="preserve">a ambas partes en la firma de </w:t>
      </w:r>
      <w:r w:rsidRPr="005329E6">
        <w:rPr>
          <w:rFonts w:ascii="Verdana" w:hAnsi="Verdana"/>
          <w:sz w:val="28"/>
          <w:szCs w:val="28"/>
        </w:rPr>
        <w:t>este Acuerdo de Gobierno.</w:t>
      </w:r>
    </w:p>
    <w:p w:rsidR="00171456" w:rsidRPr="005329E6" w:rsidRDefault="00171456" w:rsidP="005329E6">
      <w:pPr>
        <w:jc w:val="both"/>
        <w:rPr>
          <w:rFonts w:ascii="Verdana" w:hAnsi="Verdana"/>
          <w:sz w:val="28"/>
          <w:szCs w:val="28"/>
        </w:rPr>
      </w:pPr>
    </w:p>
    <w:p w:rsidR="006710E9" w:rsidRPr="005329E6" w:rsidRDefault="00171456" w:rsidP="005329E6">
      <w:pPr>
        <w:ind w:firstLine="708"/>
        <w:jc w:val="both"/>
        <w:rPr>
          <w:rFonts w:ascii="Verdana" w:hAnsi="Verdana"/>
          <w:sz w:val="28"/>
          <w:szCs w:val="28"/>
        </w:rPr>
      </w:pPr>
      <w:r w:rsidRPr="005329E6">
        <w:rPr>
          <w:rFonts w:ascii="Verdana" w:hAnsi="Verdana"/>
          <w:sz w:val="28"/>
          <w:szCs w:val="28"/>
        </w:rPr>
        <w:t xml:space="preserve"> </w:t>
      </w:r>
      <w:r w:rsidR="00FC5EE2" w:rsidRPr="005329E6">
        <w:rPr>
          <w:rFonts w:ascii="Verdana" w:hAnsi="Verdana"/>
          <w:sz w:val="28"/>
          <w:szCs w:val="28"/>
        </w:rPr>
        <w:t>-Potenciar la creación de Centros de Día Para Mayores.</w:t>
      </w:r>
    </w:p>
    <w:p w:rsidR="00FC5EE2" w:rsidRPr="005329E6" w:rsidRDefault="00FC5EE2" w:rsidP="005329E6">
      <w:pPr>
        <w:jc w:val="both"/>
        <w:rPr>
          <w:rFonts w:ascii="Verdana" w:hAnsi="Verdana"/>
          <w:sz w:val="28"/>
          <w:szCs w:val="28"/>
        </w:rPr>
      </w:pPr>
    </w:p>
    <w:p w:rsidR="00FC5EE2" w:rsidRPr="005329E6" w:rsidRDefault="00FC5EE2" w:rsidP="005329E6">
      <w:pPr>
        <w:jc w:val="both"/>
        <w:rPr>
          <w:rFonts w:ascii="Verdana" w:hAnsi="Verdana"/>
          <w:sz w:val="28"/>
          <w:szCs w:val="28"/>
        </w:rPr>
      </w:pPr>
      <w:r w:rsidRPr="005329E6">
        <w:rPr>
          <w:rFonts w:ascii="Verdana" w:hAnsi="Verdana"/>
          <w:sz w:val="28"/>
          <w:szCs w:val="28"/>
        </w:rPr>
        <w:tab/>
        <w:t xml:space="preserve">-Fomentar las políticas de vida activa de los mayores en aspectos como deporte, cultura, formación </w:t>
      </w:r>
      <w:proofErr w:type="gramStart"/>
      <w:r w:rsidRPr="005329E6">
        <w:rPr>
          <w:rFonts w:ascii="Verdana" w:hAnsi="Verdana"/>
          <w:sz w:val="28"/>
          <w:szCs w:val="28"/>
        </w:rPr>
        <w:t>etc..</w:t>
      </w:r>
      <w:proofErr w:type="gramEnd"/>
    </w:p>
    <w:p w:rsidR="00FC5EE2" w:rsidRPr="005329E6" w:rsidRDefault="00FC5EE2" w:rsidP="005329E6">
      <w:pPr>
        <w:jc w:val="both"/>
        <w:rPr>
          <w:rFonts w:ascii="Verdana" w:hAnsi="Verdana"/>
          <w:sz w:val="28"/>
          <w:szCs w:val="28"/>
        </w:rPr>
      </w:pPr>
    </w:p>
    <w:p w:rsidR="00FC5EE2" w:rsidRPr="005329E6" w:rsidRDefault="00FC5EE2" w:rsidP="005329E6">
      <w:pPr>
        <w:jc w:val="both"/>
        <w:rPr>
          <w:rFonts w:ascii="Verdana" w:hAnsi="Verdana"/>
          <w:sz w:val="28"/>
          <w:szCs w:val="28"/>
        </w:rPr>
      </w:pPr>
      <w:r w:rsidRPr="005329E6">
        <w:rPr>
          <w:rFonts w:ascii="Verdana" w:hAnsi="Verdana"/>
          <w:sz w:val="28"/>
          <w:szCs w:val="28"/>
        </w:rPr>
        <w:tab/>
        <w:t>-Reforzar el apoyo que desde servicios sociales se presta a la población mayor a través de programas de atención a dependientes y a sus familias fomentando la conciliación de la vida laboral, el acompañamiento a mayores en situación de soledad etc.</w:t>
      </w:r>
    </w:p>
    <w:p w:rsidR="00FC5EE2" w:rsidRPr="005329E6" w:rsidRDefault="00FC5EE2" w:rsidP="005329E6">
      <w:pPr>
        <w:jc w:val="both"/>
        <w:rPr>
          <w:rFonts w:ascii="Verdana" w:hAnsi="Verdana"/>
          <w:sz w:val="28"/>
          <w:szCs w:val="28"/>
        </w:rPr>
      </w:pPr>
    </w:p>
    <w:p w:rsidR="006710E9" w:rsidRPr="005329E6" w:rsidRDefault="00171456" w:rsidP="005329E6">
      <w:pPr>
        <w:jc w:val="both"/>
        <w:rPr>
          <w:rFonts w:ascii="Verdana" w:hAnsi="Verdana"/>
          <w:sz w:val="28"/>
          <w:szCs w:val="28"/>
        </w:rPr>
      </w:pPr>
      <w:r w:rsidRPr="005329E6">
        <w:rPr>
          <w:rFonts w:ascii="Verdana" w:hAnsi="Verdana"/>
          <w:sz w:val="28"/>
          <w:szCs w:val="28"/>
        </w:rPr>
        <w:tab/>
        <w:t xml:space="preserve">-Mejora y ampliación de los Servicios de Atención Domiciliaria, Catering, Social, </w:t>
      </w:r>
      <w:proofErr w:type="spellStart"/>
      <w:r w:rsidRPr="005329E6">
        <w:rPr>
          <w:rFonts w:ascii="Verdana" w:hAnsi="Verdana"/>
          <w:sz w:val="28"/>
          <w:szCs w:val="28"/>
        </w:rPr>
        <w:t>Teleasistencia</w:t>
      </w:r>
      <w:proofErr w:type="spellEnd"/>
      <w:r w:rsidRPr="005329E6">
        <w:rPr>
          <w:rFonts w:ascii="Verdana" w:hAnsi="Verdana"/>
          <w:sz w:val="28"/>
          <w:szCs w:val="28"/>
        </w:rPr>
        <w:t xml:space="preserve"> Domiciliaria Gratuita. </w:t>
      </w:r>
    </w:p>
    <w:p w:rsidR="00171456" w:rsidRPr="005329E6" w:rsidRDefault="00171456" w:rsidP="005329E6">
      <w:pPr>
        <w:jc w:val="both"/>
        <w:rPr>
          <w:rFonts w:ascii="Verdana" w:hAnsi="Verdana"/>
          <w:sz w:val="28"/>
          <w:szCs w:val="28"/>
        </w:rPr>
      </w:pPr>
      <w:r w:rsidRPr="005329E6">
        <w:rPr>
          <w:rFonts w:ascii="Verdana" w:hAnsi="Verdana"/>
          <w:sz w:val="28"/>
          <w:szCs w:val="28"/>
        </w:rPr>
        <w:tab/>
      </w:r>
    </w:p>
    <w:p w:rsidR="00171456" w:rsidRPr="005329E6" w:rsidRDefault="00171456" w:rsidP="005329E6">
      <w:pPr>
        <w:jc w:val="both"/>
        <w:rPr>
          <w:rFonts w:ascii="Verdana" w:hAnsi="Verdana"/>
          <w:sz w:val="28"/>
          <w:szCs w:val="28"/>
        </w:rPr>
      </w:pPr>
      <w:r w:rsidRPr="005329E6">
        <w:rPr>
          <w:rFonts w:ascii="Verdana" w:hAnsi="Verdana"/>
          <w:sz w:val="28"/>
          <w:szCs w:val="28"/>
        </w:rPr>
        <w:tab/>
        <w:t>-Activación de Programas para la Prevención de</w:t>
      </w:r>
      <w:r w:rsidR="00EF02B2" w:rsidRPr="005329E6">
        <w:rPr>
          <w:rFonts w:ascii="Verdana" w:hAnsi="Verdana"/>
          <w:sz w:val="28"/>
          <w:szCs w:val="28"/>
        </w:rPr>
        <w:t>l Deterioro Físico y Cognitivo.</w:t>
      </w:r>
    </w:p>
    <w:p w:rsidR="00692475" w:rsidRPr="005329E6" w:rsidRDefault="00692475" w:rsidP="005329E6">
      <w:pPr>
        <w:jc w:val="both"/>
        <w:rPr>
          <w:rFonts w:ascii="Verdana" w:hAnsi="Verdana"/>
          <w:sz w:val="28"/>
          <w:szCs w:val="28"/>
        </w:rPr>
      </w:pPr>
    </w:p>
    <w:p w:rsidR="00EF02B2" w:rsidRPr="005329E6" w:rsidRDefault="00EF02B2" w:rsidP="005329E6">
      <w:pPr>
        <w:jc w:val="both"/>
        <w:rPr>
          <w:rFonts w:ascii="Verdana" w:hAnsi="Verdana"/>
          <w:sz w:val="28"/>
          <w:szCs w:val="28"/>
        </w:rPr>
      </w:pPr>
      <w:r w:rsidRPr="005329E6">
        <w:rPr>
          <w:rFonts w:ascii="Verdana" w:hAnsi="Verdana"/>
          <w:sz w:val="28"/>
          <w:szCs w:val="28"/>
        </w:rPr>
        <w:tab/>
        <w:t>-Desarrollo de programas de Apoyo a la Persona Cuidadora.</w:t>
      </w:r>
    </w:p>
    <w:p w:rsidR="00692475" w:rsidRPr="005329E6" w:rsidRDefault="00692475" w:rsidP="005329E6">
      <w:pPr>
        <w:jc w:val="both"/>
        <w:rPr>
          <w:rFonts w:ascii="Verdana" w:hAnsi="Verdana"/>
          <w:sz w:val="28"/>
          <w:szCs w:val="28"/>
        </w:rPr>
      </w:pPr>
    </w:p>
    <w:p w:rsidR="00EF02B2" w:rsidRPr="005329E6" w:rsidRDefault="00EF02B2" w:rsidP="005329E6">
      <w:pPr>
        <w:jc w:val="both"/>
        <w:rPr>
          <w:rFonts w:ascii="Verdana" w:hAnsi="Verdana"/>
          <w:sz w:val="28"/>
          <w:szCs w:val="28"/>
        </w:rPr>
      </w:pPr>
      <w:r w:rsidRPr="005329E6">
        <w:rPr>
          <w:rFonts w:ascii="Verdana" w:hAnsi="Verdana"/>
          <w:sz w:val="28"/>
          <w:szCs w:val="28"/>
        </w:rPr>
        <w:tab/>
        <w:t>-Potenciación de la utilización de los espacios de carácter lúdico, cultural y social destinados a la población mayor.</w:t>
      </w:r>
    </w:p>
    <w:p w:rsidR="00692475" w:rsidRPr="005329E6" w:rsidRDefault="00692475" w:rsidP="005329E6">
      <w:pPr>
        <w:jc w:val="both"/>
        <w:rPr>
          <w:rFonts w:ascii="Verdana" w:hAnsi="Verdana"/>
          <w:sz w:val="28"/>
          <w:szCs w:val="28"/>
        </w:rPr>
      </w:pPr>
    </w:p>
    <w:p w:rsidR="00EF02B2" w:rsidRPr="005329E6" w:rsidRDefault="00EF02B2" w:rsidP="005329E6">
      <w:pPr>
        <w:jc w:val="both"/>
        <w:rPr>
          <w:rFonts w:ascii="Verdana" w:hAnsi="Verdana"/>
          <w:sz w:val="28"/>
          <w:szCs w:val="28"/>
        </w:rPr>
      </w:pPr>
      <w:r w:rsidRPr="005329E6">
        <w:rPr>
          <w:rFonts w:ascii="Verdana" w:hAnsi="Verdana"/>
          <w:sz w:val="28"/>
          <w:szCs w:val="28"/>
        </w:rPr>
        <w:tab/>
        <w:t>-Potenciación y ampliación de las medidas de detección, atención y respuesta a  situaciones de pobreza infantil.</w:t>
      </w:r>
    </w:p>
    <w:p w:rsidR="00FC5EE2" w:rsidRPr="005329E6" w:rsidRDefault="00FC5EE2" w:rsidP="005329E6">
      <w:pPr>
        <w:jc w:val="both"/>
        <w:rPr>
          <w:rStyle w:val="textexposedshow"/>
          <w:rFonts w:ascii="Verdana" w:hAnsi="Verdana"/>
          <w:sz w:val="28"/>
          <w:szCs w:val="28"/>
        </w:rPr>
      </w:pPr>
    </w:p>
    <w:p w:rsidR="004D0FE4" w:rsidRPr="005329E6" w:rsidRDefault="00EF02B2" w:rsidP="005329E6">
      <w:pPr>
        <w:jc w:val="both"/>
        <w:rPr>
          <w:rStyle w:val="textexposedshow"/>
          <w:rFonts w:ascii="Verdana" w:hAnsi="Verdana"/>
          <w:sz w:val="28"/>
          <w:szCs w:val="28"/>
        </w:rPr>
      </w:pPr>
      <w:r w:rsidRPr="005329E6">
        <w:rPr>
          <w:rStyle w:val="textexposedshow"/>
          <w:rFonts w:ascii="Verdana" w:hAnsi="Verdana"/>
          <w:sz w:val="28"/>
          <w:szCs w:val="28"/>
        </w:rPr>
        <w:lastRenderedPageBreak/>
        <w:tab/>
        <w:t>-Fomento del Voluntariado y del Tejido Asociativo juvenil.</w:t>
      </w:r>
    </w:p>
    <w:p w:rsidR="00EF02B2" w:rsidRPr="005329E6" w:rsidRDefault="00EF02B2" w:rsidP="005329E6">
      <w:pPr>
        <w:jc w:val="both"/>
        <w:rPr>
          <w:rStyle w:val="textexposedshow"/>
          <w:rFonts w:ascii="Verdana" w:hAnsi="Verdana"/>
          <w:sz w:val="28"/>
          <w:szCs w:val="28"/>
        </w:rPr>
      </w:pPr>
    </w:p>
    <w:p w:rsidR="00EF02B2" w:rsidRPr="005329E6" w:rsidRDefault="00EF02B2" w:rsidP="005329E6">
      <w:pPr>
        <w:jc w:val="both"/>
        <w:rPr>
          <w:rStyle w:val="textexposedshow"/>
          <w:rFonts w:ascii="Verdana" w:hAnsi="Verdana"/>
          <w:sz w:val="28"/>
          <w:szCs w:val="28"/>
        </w:rPr>
      </w:pPr>
      <w:r w:rsidRPr="005329E6">
        <w:rPr>
          <w:rStyle w:val="textexposedshow"/>
          <w:rFonts w:ascii="Verdana" w:hAnsi="Verdana"/>
          <w:sz w:val="28"/>
          <w:szCs w:val="28"/>
        </w:rPr>
        <w:tab/>
        <w:t>-Adopción de medidas para facilitar la participación activa de los jóvenes en la vida social, económica y cultural del municipio con la habilitación de espacios de carácter municipal a las actividades orientadas a la consecución de estos objetivos.</w:t>
      </w:r>
    </w:p>
    <w:p w:rsidR="004D0FE4" w:rsidRPr="005329E6" w:rsidRDefault="004D0FE4" w:rsidP="005329E6">
      <w:pPr>
        <w:jc w:val="both"/>
        <w:rPr>
          <w:rStyle w:val="textexposedshow"/>
          <w:rFonts w:ascii="Verdana" w:hAnsi="Verdana"/>
          <w:sz w:val="28"/>
          <w:szCs w:val="28"/>
        </w:rPr>
      </w:pPr>
    </w:p>
    <w:p w:rsidR="004D0FE4" w:rsidRPr="005329E6" w:rsidRDefault="00EF02B2" w:rsidP="005329E6">
      <w:pPr>
        <w:jc w:val="both"/>
        <w:rPr>
          <w:rStyle w:val="textexposedshow"/>
          <w:rFonts w:ascii="Verdana" w:hAnsi="Verdana"/>
          <w:sz w:val="28"/>
          <w:szCs w:val="28"/>
        </w:rPr>
      </w:pPr>
      <w:r w:rsidRPr="005329E6">
        <w:rPr>
          <w:rStyle w:val="textexposedshow"/>
          <w:rFonts w:ascii="Verdana" w:hAnsi="Verdana"/>
          <w:sz w:val="28"/>
          <w:szCs w:val="28"/>
        </w:rPr>
        <w:tab/>
        <w:t>-Creación de un fondo de emergencia social con el fin de articular las ayudas destinadas a las necesidades básicas de vivienda, consumos energéticos, alimentación, vivienda, farmacia y ropa.</w:t>
      </w:r>
    </w:p>
    <w:p w:rsidR="00EF02B2" w:rsidRPr="005329E6" w:rsidRDefault="00EF02B2" w:rsidP="005329E6">
      <w:pPr>
        <w:jc w:val="both"/>
        <w:rPr>
          <w:rStyle w:val="textexposedshow"/>
          <w:rFonts w:ascii="Verdana" w:hAnsi="Verdana"/>
          <w:sz w:val="28"/>
          <w:szCs w:val="28"/>
        </w:rPr>
      </w:pPr>
    </w:p>
    <w:p w:rsidR="004D0FE4" w:rsidRPr="005329E6" w:rsidRDefault="00EF02B2" w:rsidP="005329E6">
      <w:pPr>
        <w:jc w:val="both"/>
        <w:rPr>
          <w:rStyle w:val="textexposedshow"/>
          <w:rFonts w:ascii="Verdana" w:hAnsi="Verdana"/>
          <w:sz w:val="28"/>
          <w:szCs w:val="28"/>
        </w:rPr>
      </w:pPr>
      <w:r w:rsidRPr="005329E6">
        <w:rPr>
          <w:rStyle w:val="textexposedshow"/>
          <w:rFonts w:ascii="Verdana" w:hAnsi="Verdana"/>
          <w:sz w:val="28"/>
          <w:szCs w:val="28"/>
        </w:rPr>
        <w:tab/>
        <w:t>-Creación de Becas de Guardería.</w:t>
      </w:r>
    </w:p>
    <w:p w:rsidR="00692475" w:rsidRPr="005329E6" w:rsidRDefault="00692475" w:rsidP="005329E6">
      <w:pPr>
        <w:jc w:val="both"/>
        <w:rPr>
          <w:rStyle w:val="textexposedshow"/>
          <w:rFonts w:ascii="Verdana" w:hAnsi="Verdana"/>
          <w:sz w:val="28"/>
          <w:szCs w:val="28"/>
        </w:rPr>
      </w:pPr>
    </w:p>
    <w:p w:rsidR="00EF02B2" w:rsidRPr="005329E6" w:rsidRDefault="00EF02B2" w:rsidP="005329E6">
      <w:pPr>
        <w:jc w:val="both"/>
        <w:rPr>
          <w:rStyle w:val="textexposedshow"/>
          <w:rFonts w:ascii="Verdana" w:hAnsi="Verdana"/>
          <w:sz w:val="28"/>
          <w:szCs w:val="28"/>
        </w:rPr>
      </w:pPr>
      <w:r w:rsidRPr="005329E6">
        <w:rPr>
          <w:rStyle w:val="textexposedshow"/>
          <w:rFonts w:ascii="Verdana" w:hAnsi="Verdana"/>
          <w:sz w:val="28"/>
          <w:szCs w:val="28"/>
        </w:rPr>
        <w:tab/>
        <w:t xml:space="preserve">-Creación de Becas de Comedor Escolar y de un sistema que permita garantizar la atención alimentaria de los menores </w:t>
      </w:r>
      <w:r w:rsidR="00692475" w:rsidRPr="005329E6">
        <w:rPr>
          <w:rStyle w:val="textexposedshow"/>
          <w:rFonts w:ascii="Verdana" w:hAnsi="Verdana"/>
          <w:sz w:val="28"/>
          <w:szCs w:val="28"/>
        </w:rPr>
        <w:t xml:space="preserve">también </w:t>
      </w:r>
      <w:r w:rsidRPr="005329E6">
        <w:rPr>
          <w:rStyle w:val="textexposedshow"/>
          <w:rFonts w:ascii="Verdana" w:hAnsi="Verdana"/>
          <w:sz w:val="28"/>
          <w:szCs w:val="28"/>
        </w:rPr>
        <w:t>en época del cierre de comedores escolares.</w:t>
      </w:r>
    </w:p>
    <w:p w:rsidR="00692475" w:rsidRPr="005329E6" w:rsidRDefault="00692475" w:rsidP="005329E6">
      <w:pPr>
        <w:jc w:val="both"/>
        <w:rPr>
          <w:rStyle w:val="textexposedshow"/>
          <w:rFonts w:ascii="Verdana" w:hAnsi="Verdana"/>
          <w:sz w:val="28"/>
          <w:szCs w:val="28"/>
        </w:rPr>
      </w:pPr>
    </w:p>
    <w:p w:rsidR="00EF02B2" w:rsidRPr="005329E6" w:rsidRDefault="00EF02B2" w:rsidP="005329E6">
      <w:pPr>
        <w:jc w:val="both"/>
        <w:rPr>
          <w:rStyle w:val="textexposedshow"/>
          <w:rFonts w:ascii="Verdana" w:hAnsi="Verdana"/>
          <w:sz w:val="28"/>
          <w:szCs w:val="28"/>
        </w:rPr>
      </w:pPr>
      <w:r w:rsidRPr="005329E6">
        <w:rPr>
          <w:rStyle w:val="textexposedshow"/>
          <w:rFonts w:ascii="Verdana" w:hAnsi="Verdana"/>
          <w:sz w:val="28"/>
          <w:szCs w:val="28"/>
        </w:rPr>
        <w:tab/>
        <w:t>-Potenciación de los Bancos de Libros y Becas de Lib</w:t>
      </w:r>
      <w:r w:rsidR="000F31AD" w:rsidRPr="005329E6">
        <w:rPr>
          <w:rStyle w:val="textexposedshow"/>
          <w:rFonts w:ascii="Verdana" w:hAnsi="Verdana"/>
          <w:sz w:val="28"/>
          <w:szCs w:val="28"/>
        </w:rPr>
        <w:t>ros de Texto y Material Escolar.</w:t>
      </w:r>
    </w:p>
    <w:p w:rsidR="00692475" w:rsidRPr="005329E6" w:rsidRDefault="00692475" w:rsidP="005329E6">
      <w:pPr>
        <w:jc w:val="both"/>
        <w:rPr>
          <w:rStyle w:val="textexposedshow"/>
          <w:rFonts w:ascii="Verdana" w:hAnsi="Verdana"/>
          <w:sz w:val="28"/>
          <w:szCs w:val="28"/>
        </w:rPr>
      </w:pPr>
    </w:p>
    <w:p w:rsidR="000F31AD" w:rsidRPr="005329E6" w:rsidRDefault="000F31AD" w:rsidP="005329E6">
      <w:pPr>
        <w:jc w:val="both"/>
        <w:rPr>
          <w:rStyle w:val="textexposedshow"/>
          <w:rFonts w:ascii="Verdana" w:hAnsi="Verdana"/>
          <w:sz w:val="28"/>
          <w:szCs w:val="28"/>
        </w:rPr>
      </w:pPr>
      <w:r w:rsidRPr="005329E6">
        <w:rPr>
          <w:rStyle w:val="textexposedshow"/>
          <w:rFonts w:ascii="Verdana" w:hAnsi="Verdana"/>
          <w:sz w:val="28"/>
          <w:szCs w:val="28"/>
        </w:rPr>
        <w:tab/>
        <w:t>-Información y orientación estable a mujeres y menores víctimas de violencia de género.</w:t>
      </w:r>
    </w:p>
    <w:p w:rsidR="00692475" w:rsidRPr="005329E6" w:rsidRDefault="00692475" w:rsidP="005329E6">
      <w:pPr>
        <w:jc w:val="both"/>
        <w:rPr>
          <w:rStyle w:val="textexposedshow"/>
          <w:rFonts w:ascii="Verdana" w:hAnsi="Verdana"/>
          <w:sz w:val="28"/>
          <w:szCs w:val="28"/>
        </w:rPr>
      </w:pPr>
    </w:p>
    <w:p w:rsidR="000F31AD" w:rsidRPr="005329E6" w:rsidRDefault="000F31AD" w:rsidP="005329E6">
      <w:pPr>
        <w:jc w:val="both"/>
        <w:rPr>
          <w:rStyle w:val="textexposedshow"/>
          <w:rFonts w:ascii="Verdana" w:hAnsi="Verdana"/>
          <w:sz w:val="28"/>
          <w:szCs w:val="28"/>
        </w:rPr>
      </w:pPr>
      <w:r w:rsidRPr="005329E6">
        <w:rPr>
          <w:rStyle w:val="textexposedshow"/>
          <w:rFonts w:ascii="Verdana" w:hAnsi="Verdana"/>
          <w:sz w:val="28"/>
          <w:szCs w:val="28"/>
        </w:rPr>
        <w:tab/>
        <w:t>-Ofrecer el servicio de casa de acogida para situaciones de violencia de género.</w:t>
      </w:r>
    </w:p>
    <w:p w:rsidR="00692475" w:rsidRPr="005329E6" w:rsidRDefault="00692475" w:rsidP="005329E6">
      <w:pPr>
        <w:jc w:val="both"/>
        <w:rPr>
          <w:rStyle w:val="textexposedshow"/>
          <w:rFonts w:ascii="Verdana" w:hAnsi="Verdana"/>
          <w:sz w:val="28"/>
          <w:szCs w:val="28"/>
        </w:rPr>
      </w:pPr>
    </w:p>
    <w:p w:rsidR="000F31AD" w:rsidRPr="005329E6" w:rsidRDefault="000F31AD" w:rsidP="005329E6">
      <w:pPr>
        <w:jc w:val="both"/>
        <w:rPr>
          <w:rStyle w:val="textexposedshow"/>
          <w:rFonts w:ascii="Verdana" w:hAnsi="Verdana"/>
          <w:sz w:val="28"/>
          <w:szCs w:val="28"/>
        </w:rPr>
      </w:pPr>
      <w:r w:rsidRPr="005329E6">
        <w:rPr>
          <w:rStyle w:val="textexposedshow"/>
          <w:rFonts w:ascii="Verdana" w:hAnsi="Verdana"/>
          <w:sz w:val="28"/>
          <w:szCs w:val="28"/>
        </w:rPr>
        <w:tab/>
        <w:t>-Potenciación de la Oficina de Mediación Hipotecaria con el fin de evitar los desahucios y no participación de personal municipal en la ejecución de desahucios.</w:t>
      </w:r>
    </w:p>
    <w:p w:rsidR="00692475" w:rsidRPr="005329E6" w:rsidRDefault="00692475" w:rsidP="005329E6">
      <w:pPr>
        <w:jc w:val="both"/>
        <w:rPr>
          <w:rStyle w:val="textexposedshow"/>
          <w:rFonts w:ascii="Verdana" w:hAnsi="Verdana"/>
          <w:sz w:val="28"/>
          <w:szCs w:val="28"/>
        </w:rPr>
      </w:pPr>
    </w:p>
    <w:p w:rsidR="000F31AD" w:rsidRPr="005329E6" w:rsidRDefault="000F31AD" w:rsidP="005329E6">
      <w:pPr>
        <w:jc w:val="both"/>
        <w:rPr>
          <w:rStyle w:val="textexposedshow"/>
          <w:rFonts w:ascii="Verdana" w:hAnsi="Verdana"/>
          <w:sz w:val="28"/>
          <w:szCs w:val="28"/>
        </w:rPr>
      </w:pPr>
      <w:r w:rsidRPr="005329E6">
        <w:rPr>
          <w:rStyle w:val="textexposedshow"/>
          <w:rFonts w:ascii="Verdana" w:hAnsi="Verdana"/>
          <w:sz w:val="28"/>
          <w:szCs w:val="28"/>
        </w:rPr>
        <w:tab/>
        <w:t>Crear una bolsa de vivienda social y de emergencia.</w:t>
      </w:r>
    </w:p>
    <w:p w:rsidR="00692475" w:rsidRPr="005329E6" w:rsidRDefault="00692475" w:rsidP="005329E6">
      <w:pPr>
        <w:jc w:val="both"/>
        <w:rPr>
          <w:rStyle w:val="textexposedshow"/>
          <w:rFonts w:ascii="Verdana" w:hAnsi="Verdana"/>
          <w:sz w:val="28"/>
          <w:szCs w:val="28"/>
        </w:rPr>
      </w:pPr>
    </w:p>
    <w:p w:rsidR="000F31AD" w:rsidRPr="005329E6" w:rsidRDefault="000F31AD" w:rsidP="005329E6">
      <w:pPr>
        <w:jc w:val="both"/>
        <w:rPr>
          <w:rStyle w:val="textexposedshow"/>
          <w:rFonts w:ascii="Verdana" w:hAnsi="Verdana"/>
          <w:sz w:val="28"/>
          <w:szCs w:val="28"/>
        </w:rPr>
      </w:pPr>
      <w:r w:rsidRPr="005329E6">
        <w:rPr>
          <w:rStyle w:val="textexposedshow"/>
          <w:rFonts w:ascii="Verdana" w:hAnsi="Verdana"/>
          <w:sz w:val="28"/>
          <w:szCs w:val="28"/>
        </w:rPr>
        <w:tab/>
        <w:t>-Mantenimiento del Servicio público de Radio Camargo, cobertura de vacantes y fomento de la participación de personal en prácticas.</w:t>
      </w:r>
    </w:p>
    <w:p w:rsidR="000F31AD" w:rsidRPr="005329E6" w:rsidRDefault="000F31AD" w:rsidP="005329E6">
      <w:pPr>
        <w:jc w:val="both"/>
        <w:rPr>
          <w:rStyle w:val="textexposedshow"/>
          <w:rFonts w:ascii="Verdana" w:hAnsi="Verdana"/>
          <w:sz w:val="28"/>
          <w:szCs w:val="28"/>
        </w:rPr>
      </w:pPr>
    </w:p>
    <w:p w:rsidR="000F31AD" w:rsidRPr="00E752A2" w:rsidRDefault="000F31AD" w:rsidP="00E752A2">
      <w:pPr>
        <w:jc w:val="center"/>
        <w:rPr>
          <w:rFonts w:ascii="Verdana" w:hAnsi="Verdana"/>
          <w:b/>
          <w:sz w:val="28"/>
          <w:szCs w:val="28"/>
        </w:rPr>
      </w:pPr>
      <w:r w:rsidRPr="00E752A2">
        <w:rPr>
          <w:rFonts w:ascii="Verdana" w:hAnsi="Verdana"/>
          <w:b/>
          <w:sz w:val="28"/>
          <w:szCs w:val="28"/>
        </w:rPr>
        <w:lastRenderedPageBreak/>
        <w:t>PRIORIDADES EXPRESAS PARTIDO POPULAR CAMARGO</w:t>
      </w:r>
    </w:p>
    <w:p w:rsidR="000F31AD" w:rsidRPr="005329E6" w:rsidRDefault="000F31AD" w:rsidP="005329E6">
      <w:pPr>
        <w:jc w:val="both"/>
        <w:rPr>
          <w:rFonts w:ascii="Verdana" w:hAnsi="Verdana"/>
          <w:sz w:val="28"/>
          <w:szCs w:val="28"/>
        </w:rPr>
      </w:pPr>
    </w:p>
    <w:p w:rsidR="00692475" w:rsidRPr="005329E6" w:rsidRDefault="00692475" w:rsidP="005329E6">
      <w:pPr>
        <w:jc w:val="both"/>
        <w:rPr>
          <w:rFonts w:ascii="Verdana" w:hAnsi="Verdana"/>
          <w:sz w:val="28"/>
          <w:szCs w:val="28"/>
        </w:rPr>
      </w:pPr>
      <w:r w:rsidRPr="005329E6">
        <w:rPr>
          <w:rFonts w:ascii="Verdana" w:hAnsi="Verdana"/>
          <w:sz w:val="28"/>
          <w:szCs w:val="28"/>
        </w:rPr>
        <w:t>El Partido Popular de Camargo manifiesta su ánimo de establecer un pacto de estabilidad municipal. Para tal fin solicita el acuerdo de Ganemos Camargo que permita la adopción de las medidas encaminadas a la consecución de los siguientes objetivos contemplados en su Programa Electoral y que considera prioritarios para el incremento de la calidad de vida y el bienestar de los vecinos y vecinas de Camargo, siendo éste el único objetivo que impulsa a ambas partes en la firma de este Acuerdo de Gobierno.</w:t>
      </w:r>
    </w:p>
    <w:p w:rsidR="00BD6485" w:rsidRPr="005329E6" w:rsidRDefault="00BD6485" w:rsidP="005329E6">
      <w:pPr>
        <w:jc w:val="both"/>
        <w:rPr>
          <w:rStyle w:val="textexposedshow"/>
          <w:rFonts w:ascii="Verdana" w:hAnsi="Verdana"/>
          <w:sz w:val="28"/>
          <w:szCs w:val="28"/>
        </w:rPr>
      </w:pPr>
    </w:p>
    <w:p w:rsidR="00BD6485" w:rsidRPr="005329E6" w:rsidRDefault="00BD6485" w:rsidP="005329E6">
      <w:pPr>
        <w:jc w:val="both"/>
        <w:rPr>
          <w:rStyle w:val="textexposedshow"/>
          <w:rFonts w:ascii="Verdana" w:hAnsi="Verdana"/>
          <w:sz w:val="28"/>
          <w:szCs w:val="28"/>
        </w:rPr>
      </w:pPr>
    </w:p>
    <w:p w:rsidR="00BD6485" w:rsidRPr="005329E6" w:rsidRDefault="00BD6485" w:rsidP="005329E6">
      <w:pPr>
        <w:jc w:val="both"/>
        <w:rPr>
          <w:rStyle w:val="textexposedshow"/>
          <w:rFonts w:ascii="Verdana" w:hAnsi="Verdana"/>
          <w:sz w:val="28"/>
          <w:szCs w:val="28"/>
        </w:rPr>
      </w:pPr>
      <w:r w:rsidRPr="005329E6">
        <w:rPr>
          <w:rStyle w:val="textexposedshow"/>
          <w:rFonts w:ascii="Verdana" w:hAnsi="Verdana"/>
          <w:sz w:val="28"/>
          <w:szCs w:val="28"/>
        </w:rPr>
        <w:tab/>
        <w:t xml:space="preserve">-Garantizar </w:t>
      </w:r>
      <w:r w:rsidR="004D0FE4" w:rsidRPr="005329E6">
        <w:rPr>
          <w:rStyle w:val="textexposedshow"/>
          <w:rFonts w:ascii="Verdana" w:hAnsi="Verdana"/>
          <w:sz w:val="28"/>
          <w:szCs w:val="28"/>
        </w:rPr>
        <w:t>que los vecinos de Camargo no sufrirán el impacto de ningún recorte en materia de apoyo social.</w:t>
      </w:r>
    </w:p>
    <w:p w:rsidR="00E612E5" w:rsidRPr="005329E6" w:rsidRDefault="00E612E5" w:rsidP="005329E6">
      <w:pPr>
        <w:jc w:val="both"/>
        <w:rPr>
          <w:rStyle w:val="textexposedshow"/>
          <w:rFonts w:ascii="Verdana" w:hAnsi="Verdana"/>
          <w:sz w:val="28"/>
          <w:szCs w:val="28"/>
        </w:rPr>
      </w:pPr>
    </w:p>
    <w:p w:rsidR="004D0FE4" w:rsidRPr="005329E6" w:rsidRDefault="004D0FE4" w:rsidP="005329E6">
      <w:pPr>
        <w:jc w:val="both"/>
        <w:rPr>
          <w:rStyle w:val="textexposedshow"/>
          <w:rFonts w:ascii="Verdana" w:hAnsi="Verdana"/>
          <w:sz w:val="28"/>
          <w:szCs w:val="28"/>
        </w:rPr>
      </w:pPr>
      <w:r w:rsidRPr="005329E6">
        <w:rPr>
          <w:rStyle w:val="textexposedshow"/>
          <w:rFonts w:ascii="Verdana" w:hAnsi="Verdana"/>
          <w:sz w:val="28"/>
          <w:szCs w:val="28"/>
        </w:rPr>
        <w:tab/>
        <w:t xml:space="preserve">-Garantizar e incrementar en la medida en la que resulte preciso las ayudas de carácter social destinadas a </w:t>
      </w:r>
      <w:r w:rsidR="009D1C9F" w:rsidRPr="005329E6">
        <w:rPr>
          <w:rStyle w:val="textexposedshow"/>
          <w:rFonts w:ascii="Verdana" w:hAnsi="Verdana"/>
          <w:sz w:val="28"/>
          <w:szCs w:val="28"/>
        </w:rPr>
        <w:t xml:space="preserve">asegurar </w:t>
      </w:r>
      <w:r w:rsidRPr="005329E6">
        <w:rPr>
          <w:rStyle w:val="textexposedshow"/>
          <w:rFonts w:ascii="Verdana" w:hAnsi="Verdana"/>
          <w:sz w:val="28"/>
          <w:szCs w:val="28"/>
        </w:rPr>
        <w:t>que los ciudadanos de Camargo en situación de dificultad cuentan con sus necesidades básicas de alimentación, vivienda y consumos cubiertas.</w:t>
      </w:r>
    </w:p>
    <w:p w:rsidR="00E612E5" w:rsidRPr="005329E6" w:rsidRDefault="00E612E5" w:rsidP="005329E6">
      <w:pPr>
        <w:jc w:val="both"/>
        <w:rPr>
          <w:rStyle w:val="textexposedshow"/>
          <w:rFonts w:ascii="Verdana" w:hAnsi="Verdana"/>
          <w:sz w:val="28"/>
          <w:szCs w:val="28"/>
        </w:rPr>
      </w:pPr>
    </w:p>
    <w:p w:rsidR="00BD6485" w:rsidRPr="005329E6" w:rsidRDefault="004D0FE4" w:rsidP="005329E6">
      <w:pPr>
        <w:jc w:val="both"/>
        <w:rPr>
          <w:rStyle w:val="textexposedshow"/>
          <w:rFonts w:ascii="Verdana" w:hAnsi="Verdana"/>
          <w:sz w:val="28"/>
          <w:szCs w:val="28"/>
        </w:rPr>
      </w:pPr>
      <w:r w:rsidRPr="005329E6">
        <w:rPr>
          <w:rStyle w:val="textexposedshow"/>
          <w:rFonts w:ascii="Verdana" w:hAnsi="Verdana"/>
          <w:sz w:val="28"/>
          <w:szCs w:val="28"/>
        </w:rPr>
        <w:tab/>
        <w:t xml:space="preserve">Mantener e impulsar la labor de </w:t>
      </w:r>
      <w:smartTag w:uri="urn:schemas-microsoft-com:office:smarttags" w:element="PersonName">
        <w:smartTagPr>
          <w:attr w:name="ProductID" w:val="la Oficina"/>
        </w:smartTagPr>
        <w:r w:rsidRPr="005329E6">
          <w:rPr>
            <w:rStyle w:val="textexposedshow"/>
            <w:rFonts w:ascii="Verdana" w:hAnsi="Verdana"/>
            <w:sz w:val="28"/>
            <w:szCs w:val="28"/>
          </w:rPr>
          <w:t>la Oficina</w:t>
        </w:r>
      </w:smartTag>
      <w:r w:rsidRPr="005329E6">
        <w:rPr>
          <w:rStyle w:val="textexposedshow"/>
          <w:rFonts w:ascii="Verdana" w:hAnsi="Verdana"/>
          <w:sz w:val="28"/>
          <w:szCs w:val="28"/>
        </w:rPr>
        <w:t xml:space="preserve"> de Mediación Civil e Hipotecaria así como </w:t>
      </w:r>
      <w:smartTag w:uri="urn:schemas-microsoft-com:office:smarttags" w:element="PersonName">
        <w:smartTagPr>
          <w:attr w:name="ProductID" w:val="la Oficina"/>
        </w:smartTagPr>
        <w:r w:rsidRPr="005329E6">
          <w:rPr>
            <w:rStyle w:val="textexposedshow"/>
            <w:rFonts w:ascii="Verdana" w:hAnsi="Verdana"/>
            <w:sz w:val="28"/>
            <w:szCs w:val="28"/>
          </w:rPr>
          <w:t>la Oficina</w:t>
        </w:r>
      </w:smartTag>
      <w:r w:rsidRPr="005329E6">
        <w:rPr>
          <w:rStyle w:val="textexposedshow"/>
          <w:rFonts w:ascii="Verdana" w:hAnsi="Verdana"/>
          <w:sz w:val="28"/>
          <w:szCs w:val="28"/>
        </w:rPr>
        <w:t xml:space="preserve"> de Atención al Inmigrante y </w:t>
      </w:r>
      <w:smartTag w:uri="urn:schemas-microsoft-com:office:smarttags" w:element="PersonName">
        <w:smartTagPr>
          <w:attr w:name="ProductID" w:val="la Oficina"/>
        </w:smartTagPr>
        <w:r w:rsidRPr="005329E6">
          <w:rPr>
            <w:rStyle w:val="textexposedshow"/>
            <w:rFonts w:ascii="Verdana" w:hAnsi="Verdana"/>
            <w:sz w:val="28"/>
            <w:szCs w:val="28"/>
          </w:rPr>
          <w:t>la Oficina</w:t>
        </w:r>
      </w:smartTag>
      <w:r w:rsidRPr="005329E6">
        <w:rPr>
          <w:rStyle w:val="textexposedshow"/>
          <w:rFonts w:ascii="Verdana" w:hAnsi="Verdana"/>
          <w:sz w:val="28"/>
          <w:szCs w:val="28"/>
        </w:rPr>
        <w:t xml:space="preserve"> de Atención al Consumidor como servicios gratuitos a la ciudadanía.</w:t>
      </w:r>
    </w:p>
    <w:p w:rsidR="00E612E5" w:rsidRPr="005329E6" w:rsidRDefault="00E612E5" w:rsidP="005329E6">
      <w:pPr>
        <w:jc w:val="both"/>
        <w:rPr>
          <w:rStyle w:val="textexposedshow"/>
          <w:rFonts w:ascii="Verdana" w:hAnsi="Verdana"/>
          <w:sz w:val="28"/>
          <w:szCs w:val="28"/>
        </w:rPr>
      </w:pPr>
    </w:p>
    <w:p w:rsidR="004D0FE4" w:rsidRPr="005329E6" w:rsidRDefault="004D0FE4" w:rsidP="005329E6">
      <w:pPr>
        <w:ind w:firstLine="708"/>
        <w:jc w:val="both"/>
        <w:rPr>
          <w:rStyle w:val="textexposedshow"/>
          <w:rFonts w:ascii="Verdana" w:hAnsi="Verdana"/>
          <w:sz w:val="28"/>
          <w:szCs w:val="28"/>
        </w:rPr>
      </w:pPr>
      <w:r w:rsidRPr="005329E6">
        <w:rPr>
          <w:rStyle w:val="textexposedshow"/>
          <w:rFonts w:ascii="Verdana" w:hAnsi="Verdana"/>
          <w:sz w:val="28"/>
          <w:szCs w:val="28"/>
        </w:rPr>
        <w:t>Impulsar la creación de becas de Guardería y becas de comedor escolar para las familias en situación de necesidad.</w:t>
      </w:r>
    </w:p>
    <w:p w:rsidR="00E612E5" w:rsidRPr="005329E6" w:rsidRDefault="00E612E5" w:rsidP="005329E6">
      <w:pPr>
        <w:ind w:firstLine="708"/>
        <w:jc w:val="both"/>
        <w:rPr>
          <w:rStyle w:val="textexposedshow"/>
          <w:rFonts w:ascii="Verdana" w:hAnsi="Verdana"/>
          <w:sz w:val="28"/>
          <w:szCs w:val="28"/>
        </w:rPr>
      </w:pPr>
    </w:p>
    <w:p w:rsidR="004D0FE4" w:rsidRPr="005329E6" w:rsidRDefault="004D0FE4" w:rsidP="005329E6">
      <w:pPr>
        <w:jc w:val="both"/>
        <w:rPr>
          <w:rStyle w:val="textexposedshow"/>
          <w:rFonts w:ascii="Verdana" w:hAnsi="Verdana"/>
          <w:sz w:val="28"/>
          <w:szCs w:val="28"/>
        </w:rPr>
      </w:pPr>
      <w:r w:rsidRPr="005329E6">
        <w:rPr>
          <w:rStyle w:val="textexposedshow"/>
          <w:rFonts w:ascii="Verdana" w:hAnsi="Verdana"/>
          <w:sz w:val="28"/>
          <w:szCs w:val="28"/>
        </w:rPr>
        <w:tab/>
        <w:t xml:space="preserve">Continuar fortaleciendo </w:t>
      </w:r>
      <w:smartTag w:uri="urn:schemas-microsoft-com:office:smarttags" w:element="PersonName">
        <w:smartTagPr>
          <w:attr w:name="ProductID" w:val="la Plataforma Municipal"/>
        </w:smartTagPr>
        <w:smartTag w:uri="urn:schemas-microsoft-com:office:smarttags" w:element="PersonName">
          <w:smartTagPr>
            <w:attr w:name="ProductID" w:val="la Plataforma"/>
          </w:smartTagPr>
          <w:r w:rsidRPr="005329E6">
            <w:rPr>
              <w:rStyle w:val="textexposedshow"/>
              <w:rFonts w:ascii="Verdana" w:hAnsi="Verdana"/>
              <w:sz w:val="28"/>
              <w:szCs w:val="28"/>
            </w:rPr>
            <w:t>la Plataforma</w:t>
          </w:r>
        </w:smartTag>
        <w:r w:rsidRPr="005329E6">
          <w:rPr>
            <w:rStyle w:val="textexposedshow"/>
            <w:rFonts w:ascii="Verdana" w:hAnsi="Verdana"/>
            <w:sz w:val="28"/>
            <w:szCs w:val="28"/>
          </w:rPr>
          <w:t xml:space="preserve"> Municipal</w:t>
        </w:r>
      </w:smartTag>
      <w:r w:rsidRPr="005329E6">
        <w:rPr>
          <w:rStyle w:val="textexposedshow"/>
          <w:rFonts w:ascii="Verdana" w:hAnsi="Verdana"/>
          <w:sz w:val="28"/>
          <w:szCs w:val="28"/>
        </w:rPr>
        <w:t xml:space="preserve"> de Alimentos y establecer convenios con otras instituciones que permitan </w:t>
      </w:r>
      <w:r w:rsidR="00E612E5" w:rsidRPr="005329E6">
        <w:rPr>
          <w:rStyle w:val="textexposedshow"/>
          <w:rFonts w:ascii="Verdana" w:hAnsi="Verdana"/>
          <w:sz w:val="28"/>
          <w:szCs w:val="28"/>
        </w:rPr>
        <w:t>la atención inmediata a las necesidades alimentarias de los vecinos</w:t>
      </w:r>
      <w:r w:rsidR="00692475" w:rsidRPr="005329E6">
        <w:rPr>
          <w:rStyle w:val="textexposedshow"/>
          <w:rFonts w:ascii="Verdana" w:hAnsi="Verdana"/>
          <w:sz w:val="28"/>
          <w:szCs w:val="28"/>
        </w:rPr>
        <w:t xml:space="preserve"> desde el máximo respeto a su privacidad y anonimato</w:t>
      </w:r>
      <w:r w:rsidR="00E612E5" w:rsidRPr="005329E6">
        <w:rPr>
          <w:rStyle w:val="textexposedshow"/>
          <w:rFonts w:ascii="Verdana" w:hAnsi="Verdana"/>
          <w:sz w:val="28"/>
          <w:szCs w:val="28"/>
        </w:rPr>
        <w:t xml:space="preserve">. </w:t>
      </w:r>
    </w:p>
    <w:p w:rsidR="009D1C9F" w:rsidRPr="005329E6" w:rsidRDefault="009D1C9F" w:rsidP="005329E6">
      <w:pPr>
        <w:jc w:val="both"/>
        <w:rPr>
          <w:rStyle w:val="textexposedshow"/>
          <w:rFonts w:ascii="Verdana" w:hAnsi="Verdana"/>
          <w:sz w:val="28"/>
          <w:szCs w:val="28"/>
        </w:rPr>
      </w:pPr>
    </w:p>
    <w:p w:rsidR="009D1C9F" w:rsidRPr="005329E6" w:rsidRDefault="009D1C9F" w:rsidP="005329E6">
      <w:pPr>
        <w:jc w:val="both"/>
        <w:rPr>
          <w:rStyle w:val="textexposedshow"/>
          <w:rFonts w:ascii="Verdana" w:hAnsi="Verdana"/>
          <w:sz w:val="28"/>
          <w:szCs w:val="28"/>
        </w:rPr>
      </w:pPr>
      <w:r w:rsidRPr="005329E6">
        <w:rPr>
          <w:rStyle w:val="textexposedshow"/>
          <w:rFonts w:ascii="Verdana" w:hAnsi="Verdana"/>
          <w:sz w:val="28"/>
          <w:szCs w:val="28"/>
        </w:rPr>
        <w:tab/>
        <w:t>Establecer sistemas que garanticen la atención alimentaria a los menores en época de cierre de comedores escolares.</w:t>
      </w:r>
    </w:p>
    <w:p w:rsidR="00BD6485" w:rsidRPr="005329E6" w:rsidRDefault="00BD6485" w:rsidP="005329E6">
      <w:pPr>
        <w:jc w:val="both"/>
        <w:rPr>
          <w:rStyle w:val="textexposedshow"/>
          <w:rFonts w:ascii="Verdana" w:hAnsi="Verdana"/>
          <w:sz w:val="28"/>
          <w:szCs w:val="28"/>
        </w:rPr>
      </w:pPr>
    </w:p>
    <w:p w:rsidR="009D1C9F" w:rsidRPr="005329E6" w:rsidRDefault="009D1C9F" w:rsidP="005329E6">
      <w:pPr>
        <w:ind w:firstLine="708"/>
        <w:jc w:val="both"/>
        <w:rPr>
          <w:rFonts w:ascii="Verdana" w:hAnsi="Verdana"/>
          <w:sz w:val="28"/>
          <w:szCs w:val="28"/>
        </w:rPr>
      </w:pPr>
      <w:r w:rsidRPr="005329E6">
        <w:rPr>
          <w:rFonts w:ascii="Verdana" w:hAnsi="Verdana"/>
          <w:sz w:val="28"/>
          <w:szCs w:val="28"/>
        </w:rPr>
        <w:t xml:space="preserve">Adoptar las medidas encaminadas a la puesta en marcha de una Residencia de Personas Mayores en colaboración con la Obra Pía Juan de Herrera. </w:t>
      </w:r>
    </w:p>
    <w:p w:rsidR="009D1C9F" w:rsidRPr="005329E6" w:rsidRDefault="009D1C9F" w:rsidP="005329E6">
      <w:pPr>
        <w:ind w:firstLine="708"/>
        <w:jc w:val="both"/>
        <w:rPr>
          <w:rFonts w:ascii="Verdana" w:hAnsi="Verdana"/>
          <w:sz w:val="28"/>
          <w:szCs w:val="28"/>
        </w:rPr>
      </w:pPr>
    </w:p>
    <w:p w:rsidR="009D1C9F" w:rsidRPr="005329E6" w:rsidRDefault="009D1C9F" w:rsidP="005329E6">
      <w:pPr>
        <w:ind w:firstLine="708"/>
        <w:jc w:val="both"/>
        <w:rPr>
          <w:rFonts w:ascii="Verdana" w:hAnsi="Verdana"/>
          <w:sz w:val="28"/>
          <w:szCs w:val="28"/>
        </w:rPr>
      </w:pPr>
      <w:r w:rsidRPr="005329E6">
        <w:rPr>
          <w:rFonts w:ascii="Verdana" w:hAnsi="Verdana"/>
          <w:sz w:val="28"/>
          <w:szCs w:val="28"/>
        </w:rPr>
        <w:t xml:space="preserve">Mantener la gratuidad de servicios básicos para la autonomía personal de los mayores como la </w:t>
      </w:r>
      <w:proofErr w:type="spellStart"/>
      <w:r w:rsidRPr="005329E6">
        <w:rPr>
          <w:rFonts w:ascii="Verdana" w:hAnsi="Verdana"/>
          <w:sz w:val="28"/>
          <w:szCs w:val="28"/>
        </w:rPr>
        <w:t>Teleasistencia</w:t>
      </w:r>
      <w:proofErr w:type="spellEnd"/>
      <w:r w:rsidRPr="005329E6">
        <w:rPr>
          <w:rFonts w:ascii="Verdana" w:hAnsi="Verdana"/>
          <w:sz w:val="28"/>
          <w:szCs w:val="28"/>
        </w:rPr>
        <w:t xml:space="preserve"> Domiciliaria.</w:t>
      </w:r>
    </w:p>
    <w:p w:rsidR="009D1C9F" w:rsidRPr="005329E6" w:rsidRDefault="009D1C9F" w:rsidP="005329E6">
      <w:pPr>
        <w:ind w:firstLine="708"/>
        <w:jc w:val="both"/>
        <w:rPr>
          <w:rFonts w:ascii="Verdana" w:hAnsi="Verdana"/>
          <w:sz w:val="28"/>
          <w:szCs w:val="28"/>
        </w:rPr>
      </w:pPr>
    </w:p>
    <w:p w:rsidR="009D1C9F" w:rsidRPr="005329E6" w:rsidRDefault="009D1C9F" w:rsidP="005329E6">
      <w:pPr>
        <w:ind w:firstLine="708"/>
        <w:jc w:val="both"/>
        <w:rPr>
          <w:rFonts w:ascii="Verdana" w:hAnsi="Verdana"/>
          <w:sz w:val="28"/>
          <w:szCs w:val="28"/>
        </w:rPr>
      </w:pPr>
      <w:r w:rsidRPr="005329E6">
        <w:rPr>
          <w:rFonts w:ascii="Verdana" w:hAnsi="Verdana"/>
          <w:sz w:val="28"/>
          <w:szCs w:val="28"/>
        </w:rPr>
        <w:t>Potenciar y agilizar servicios como la Ayuda y el Catering a Domicilio.</w:t>
      </w:r>
    </w:p>
    <w:p w:rsidR="009D1C9F" w:rsidRPr="005329E6" w:rsidRDefault="009D1C9F" w:rsidP="005329E6">
      <w:pPr>
        <w:ind w:firstLine="708"/>
        <w:jc w:val="both"/>
        <w:rPr>
          <w:rFonts w:ascii="Verdana" w:hAnsi="Verdana"/>
          <w:sz w:val="28"/>
          <w:szCs w:val="28"/>
        </w:rPr>
      </w:pPr>
    </w:p>
    <w:p w:rsidR="009D1C9F" w:rsidRPr="005329E6" w:rsidRDefault="009D1C9F" w:rsidP="005329E6">
      <w:pPr>
        <w:ind w:firstLine="708"/>
        <w:jc w:val="both"/>
        <w:rPr>
          <w:rFonts w:ascii="Verdana" w:hAnsi="Verdana"/>
          <w:sz w:val="28"/>
          <w:szCs w:val="28"/>
        </w:rPr>
      </w:pPr>
      <w:r w:rsidRPr="005329E6">
        <w:rPr>
          <w:rFonts w:ascii="Verdana" w:hAnsi="Verdana"/>
          <w:sz w:val="28"/>
          <w:szCs w:val="28"/>
        </w:rPr>
        <w:t>Reforzar  programas de apoyo a las personas con dependientes a su cargo.</w:t>
      </w:r>
    </w:p>
    <w:p w:rsidR="009D1C9F" w:rsidRPr="005329E6" w:rsidRDefault="009D1C9F" w:rsidP="005329E6">
      <w:pPr>
        <w:ind w:firstLine="708"/>
        <w:jc w:val="both"/>
        <w:rPr>
          <w:rFonts w:ascii="Verdana" w:hAnsi="Verdana"/>
          <w:sz w:val="28"/>
          <w:szCs w:val="28"/>
        </w:rPr>
      </w:pPr>
    </w:p>
    <w:p w:rsidR="009D1C9F" w:rsidRPr="005329E6" w:rsidRDefault="009D1C9F" w:rsidP="005329E6">
      <w:pPr>
        <w:ind w:firstLine="708"/>
        <w:jc w:val="both"/>
        <w:rPr>
          <w:rFonts w:ascii="Verdana" w:hAnsi="Verdana"/>
          <w:sz w:val="28"/>
          <w:szCs w:val="28"/>
        </w:rPr>
      </w:pPr>
      <w:r w:rsidRPr="005329E6">
        <w:rPr>
          <w:rFonts w:ascii="Verdana" w:hAnsi="Verdana"/>
          <w:sz w:val="28"/>
          <w:szCs w:val="28"/>
        </w:rPr>
        <w:t>Continuar la implantación del Plan de Autonomía Personal.</w:t>
      </w:r>
    </w:p>
    <w:p w:rsidR="009D1C9F" w:rsidRPr="005329E6" w:rsidRDefault="009D1C9F" w:rsidP="005329E6">
      <w:pPr>
        <w:ind w:firstLine="708"/>
        <w:jc w:val="both"/>
        <w:rPr>
          <w:rFonts w:ascii="Verdana" w:hAnsi="Verdana"/>
          <w:sz w:val="28"/>
          <w:szCs w:val="28"/>
        </w:rPr>
      </w:pPr>
    </w:p>
    <w:p w:rsidR="009D1C9F" w:rsidRPr="005329E6" w:rsidRDefault="009D1C9F" w:rsidP="005329E6">
      <w:pPr>
        <w:jc w:val="both"/>
        <w:rPr>
          <w:rFonts w:ascii="Verdana" w:hAnsi="Verdana"/>
          <w:sz w:val="28"/>
          <w:szCs w:val="28"/>
        </w:rPr>
      </w:pPr>
      <w:r w:rsidRPr="005329E6">
        <w:rPr>
          <w:rFonts w:ascii="Verdana" w:hAnsi="Verdana"/>
          <w:sz w:val="28"/>
          <w:szCs w:val="28"/>
        </w:rPr>
        <w:tab/>
        <w:t>Implantar un</w:t>
      </w:r>
      <w:r w:rsidRPr="005329E6">
        <w:rPr>
          <w:rFonts w:ascii="Verdana" w:hAnsi="Verdana"/>
          <w:b/>
          <w:sz w:val="28"/>
          <w:szCs w:val="28"/>
        </w:rPr>
        <w:t xml:space="preserve"> </w:t>
      </w:r>
      <w:r w:rsidRPr="005329E6">
        <w:rPr>
          <w:rFonts w:ascii="Verdana" w:hAnsi="Verdana"/>
          <w:sz w:val="28"/>
          <w:szCs w:val="28"/>
        </w:rPr>
        <w:t xml:space="preserve">sistema de detección </w:t>
      </w:r>
      <w:r w:rsidR="00692475" w:rsidRPr="005329E6">
        <w:rPr>
          <w:rFonts w:ascii="Verdana" w:hAnsi="Verdana"/>
          <w:sz w:val="28"/>
          <w:szCs w:val="28"/>
        </w:rPr>
        <w:t xml:space="preserve">y atención a </w:t>
      </w:r>
      <w:r w:rsidRPr="005329E6">
        <w:rPr>
          <w:rFonts w:ascii="Verdana" w:hAnsi="Verdana"/>
          <w:sz w:val="28"/>
          <w:szCs w:val="28"/>
        </w:rPr>
        <w:t xml:space="preserve"> necesidades sociales en colaboración con los centros educativos y de salud.</w:t>
      </w:r>
    </w:p>
    <w:p w:rsidR="009D1C9F" w:rsidRPr="005329E6" w:rsidRDefault="009D1C9F" w:rsidP="005329E6">
      <w:pPr>
        <w:jc w:val="both"/>
        <w:rPr>
          <w:rFonts w:ascii="Verdana" w:hAnsi="Verdana"/>
          <w:sz w:val="28"/>
          <w:szCs w:val="28"/>
        </w:rPr>
      </w:pPr>
    </w:p>
    <w:p w:rsidR="009D1C9F" w:rsidRPr="005329E6" w:rsidRDefault="009D1C9F" w:rsidP="005329E6">
      <w:pPr>
        <w:jc w:val="both"/>
        <w:rPr>
          <w:rFonts w:ascii="Verdana" w:hAnsi="Verdana"/>
          <w:sz w:val="28"/>
          <w:szCs w:val="28"/>
        </w:rPr>
      </w:pPr>
      <w:r w:rsidRPr="005329E6">
        <w:rPr>
          <w:rFonts w:ascii="Verdana" w:hAnsi="Verdana"/>
          <w:sz w:val="28"/>
          <w:szCs w:val="28"/>
        </w:rPr>
        <w:tab/>
        <w:t>Implantar un Programa de Intervención Familiar que atienda a menores y adolescentes con problemas.</w:t>
      </w:r>
    </w:p>
    <w:p w:rsidR="009D1C9F" w:rsidRPr="005329E6" w:rsidRDefault="009D1C9F" w:rsidP="005329E6">
      <w:pPr>
        <w:jc w:val="both"/>
        <w:rPr>
          <w:rFonts w:ascii="Verdana" w:hAnsi="Verdana"/>
          <w:sz w:val="28"/>
          <w:szCs w:val="28"/>
        </w:rPr>
      </w:pPr>
    </w:p>
    <w:p w:rsidR="009D1C9F" w:rsidRPr="005329E6" w:rsidRDefault="009D1C9F" w:rsidP="005329E6">
      <w:pPr>
        <w:jc w:val="both"/>
        <w:rPr>
          <w:rFonts w:ascii="Verdana" w:hAnsi="Verdana"/>
          <w:sz w:val="28"/>
          <w:szCs w:val="28"/>
        </w:rPr>
      </w:pPr>
      <w:r w:rsidRPr="005329E6">
        <w:rPr>
          <w:rFonts w:ascii="Verdana" w:hAnsi="Verdana"/>
          <w:b/>
          <w:sz w:val="28"/>
          <w:szCs w:val="28"/>
        </w:rPr>
        <w:tab/>
      </w:r>
    </w:p>
    <w:p w:rsidR="009D1C9F" w:rsidRPr="005329E6" w:rsidRDefault="009D1C9F" w:rsidP="005329E6">
      <w:pPr>
        <w:ind w:firstLine="708"/>
        <w:jc w:val="both"/>
        <w:rPr>
          <w:rFonts w:ascii="Verdana" w:hAnsi="Verdana"/>
          <w:sz w:val="28"/>
          <w:szCs w:val="28"/>
        </w:rPr>
      </w:pPr>
      <w:r w:rsidRPr="005329E6">
        <w:rPr>
          <w:rFonts w:ascii="Verdana" w:hAnsi="Verdana"/>
          <w:sz w:val="28"/>
          <w:szCs w:val="28"/>
        </w:rPr>
        <w:t xml:space="preserve">Adoptar medidas orientadas a alcanzar  el Coste 0 de los gastos en la educación de los  hijos para las familias de Camargo. </w:t>
      </w:r>
    </w:p>
    <w:p w:rsidR="009D1C9F" w:rsidRPr="005329E6" w:rsidRDefault="009D1C9F" w:rsidP="005329E6">
      <w:pPr>
        <w:ind w:firstLine="708"/>
        <w:jc w:val="both"/>
        <w:rPr>
          <w:rFonts w:ascii="Verdana" w:hAnsi="Verdana"/>
          <w:sz w:val="28"/>
          <w:szCs w:val="28"/>
        </w:rPr>
      </w:pPr>
    </w:p>
    <w:p w:rsidR="009D1C9F" w:rsidRPr="005329E6" w:rsidRDefault="009D1C9F" w:rsidP="005329E6">
      <w:pPr>
        <w:ind w:firstLine="708"/>
        <w:jc w:val="both"/>
        <w:rPr>
          <w:rFonts w:ascii="Verdana" w:hAnsi="Verdana"/>
          <w:sz w:val="28"/>
          <w:szCs w:val="28"/>
        </w:rPr>
      </w:pPr>
      <w:r w:rsidRPr="005329E6">
        <w:rPr>
          <w:rFonts w:ascii="Verdana" w:hAnsi="Verdana"/>
          <w:sz w:val="28"/>
          <w:szCs w:val="28"/>
        </w:rPr>
        <w:t xml:space="preserve">Potenciar los programas </w:t>
      </w:r>
      <w:r w:rsidR="00692475" w:rsidRPr="005329E6">
        <w:rPr>
          <w:rFonts w:ascii="Verdana" w:hAnsi="Verdana"/>
          <w:sz w:val="28"/>
          <w:szCs w:val="28"/>
        </w:rPr>
        <w:t xml:space="preserve">orientados a la seguridad de los menores como </w:t>
      </w:r>
      <w:r w:rsidRPr="005329E6">
        <w:rPr>
          <w:rFonts w:ascii="Verdana" w:hAnsi="Verdana"/>
          <w:sz w:val="28"/>
          <w:szCs w:val="28"/>
        </w:rPr>
        <w:t xml:space="preserve">la Educación Vial, Prevención del </w:t>
      </w:r>
      <w:proofErr w:type="spellStart"/>
      <w:r w:rsidRPr="005329E6">
        <w:rPr>
          <w:rFonts w:ascii="Verdana" w:hAnsi="Verdana"/>
          <w:sz w:val="28"/>
          <w:szCs w:val="28"/>
        </w:rPr>
        <w:t>Ciberacoso</w:t>
      </w:r>
      <w:proofErr w:type="spellEnd"/>
      <w:r w:rsidRPr="005329E6">
        <w:rPr>
          <w:rFonts w:ascii="Verdana" w:hAnsi="Verdana"/>
          <w:sz w:val="28"/>
          <w:szCs w:val="28"/>
        </w:rPr>
        <w:t xml:space="preserve"> y Acoso Escolar, Mediación Escolar.</w:t>
      </w:r>
    </w:p>
    <w:p w:rsidR="00692475" w:rsidRPr="005329E6" w:rsidRDefault="00692475" w:rsidP="005329E6">
      <w:pPr>
        <w:ind w:firstLine="708"/>
        <w:jc w:val="both"/>
        <w:rPr>
          <w:rFonts w:ascii="Verdana" w:hAnsi="Verdana"/>
          <w:sz w:val="28"/>
          <w:szCs w:val="28"/>
        </w:rPr>
      </w:pPr>
    </w:p>
    <w:p w:rsidR="00692475" w:rsidRPr="005329E6" w:rsidRDefault="00692475" w:rsidP="005329E6">
      <w:pPr>
        <w:ind w:firstLine="708"/>
        <w:jc w:val="both"/>
        <w:rPr>
          <w:rFonts w:ascii="Verdana" w:hAnsi="Verdana"/>
          <w:sz w:val="28"/>
          <w:szCs w:val="28"/>
        </w:rPr>
      </w:pPr>
      <w:r w:rsidRPr="005329E6">
        <w:rPr>
          <w:rFonts w:ascii="Verdana" w:hAnsi="Verdana"/>
          <w:sz w:val="28"/>
          <w:szCs w:val="28"/>
        </w:rPr>
        <w:t>Reforzar la ayuda a las familias con menores a su cargo a través de las bonificaciones de tasas e impuestos.</w:t>
      </w:r>
    </w:p>
    <w:p w:rsidR="009D1C9F" w:rsidRPr="005329E6" w:rsidRDefault="009D1C9F" w:rsidP="005329E6">
      <w:pPr>
        <w:jc w:val="both"/>
        <w:rPr>
          <w:rFonts w:ascii="Verdana" w:hAnsi="Verdana"/>
          <w:sz w:val="28"/>
          <w:szCs w:val="28"/>
        </w:rPr>
      </w:pPr>
    </w:p>
    <w:p w:rsidR="009D1C9F" w:rsidRPr="005329E6" w:rsidRDefault="00692475" w:rsidP="005329E6">
      <w:pPr>
        <w:ind w:firstLine="708"/>
        <w:jc w:val="both"/>
        <w:rPr>
          <w:rFonts w:ascii="Verdana" w:hAnsi="Verdana"/>
          <w:sz w:val="28"/>
          <w:szCs w:val="28"/>
        </w:rPr>
      </w:pPr>
      <w:r w:rsidRPr="005329E6">
        <w:rPr>
          <w:rFonts w:ascii="Verdana" w:hAnsi="Verdana"/>
          <w:sz w:val="28"/>
          <w:szCs w:val="28"/>
        </w:rPr>
        <w:t>Crea</w:t>
      </w:r>
      <w:r w:rsidR="005329E6">
        <w:rPr>
          <w:rFonts w:ascii="Verdana" w:hAnsi="Verdana"/>
          <w:sz w:val="28"/>
          <w:szCs w:val="28"/>
        </w:rPr>
        <w:t>ción</w:t>
      </w:r>
      <w:r w:rsidR="009D1C9F" w:rsidRPr="005329E6">
        <w:rPr>
          <w:rFonts w:ascii="Verdana" w:hAnsi="Verdana"/>
          <w:sz w:val="28"/>
          <w:szCs w:val="28"/>
        </w:rPr>
        <w:t xml:space="preserve"> de programas de Empleo Social para que las empresas contraten a personas que reciben apoyo de los Servicios Sociales Municipales y los incorporen a su plantilla a cambio, del compromiso de reducción del 60%  de IAE.</w:t>
      </w:r>
    </w:p>
    <w:p w:rsidR="009D1C9F" w:rsidRPr="005329E6" w:rsidRDefault="009D1C9F" w:rsidP="005329E6">
      <w:pPr>
        <w:jc w:val="both"/>
        <w:rPr>
          <w:rFonts w:ascii="Verdana" w:hAnsi="Verdana"/>
          <w:sz w:val="28"/>
          <w:szCs w:val="28"/>
        </w:rPr>
      </w:pPr>
    </w:p>
    <w:p w:rsidR="009D1C9F" w:rsidRPr="005329E6" w:rsidRDefault="009D1C9F" w:rsidP="005329E6">
      <w:pPr>
        <w:ind w:firstLine="708"/>
        <w:jc w:val="both"/>
        <w:rPr>
          <w:rFonts w:ascii="Verdana" w:hAnsi="Verdana"/>
          <w:sz w:val="28"/>
          <w:szCs w:val="28"/>
        </w:rPr>
      </w:pPr>
      <w:r w:rsidRPr="005329E6">
        <w:rPr>
          <w:rFonts w:ascii="Verdana" w:hAnsi="Verdana"/>
          <w:sz w:val="28"/>
          <w:szCs w:val="28"/>
        </w:rPr>
        <w:t>Realizar contrataciones directas de personas en situación de desempleo para el refuerzo de los Servicios y Programas Municipales y a través de la Escuela Taller, Taller de Empleo y programas en Colaboración con el Gobierno Regional.</w:t>
      </w:r>
    </w:p>
    <w:p w:rsidR="009D1C9F" w:rsidRPr="005329E6" w:rsidRDefault="009D1C9F" w:rsidP="005329E6">
      <w:pPr>
        <w:jc w:val="both"/>
        <w:rPr>
          <w:rFonts w:ascii="Verdana" w:hAnsi="Verdana"/>
          <w:sz w:val="28"/>
          <w:szCs w:val="28"/>
        </w:rPr>
      </w:pPr>
    </w:p>
    <w:p w:rsidR="00BD6485" w:rsidRPr="005329E6" w:rsidRDefault="00BD6485" w:rsidP="005329E6">
      <w:pPr>
        <w:jc w:val="both"/>
        <w:rPr>
          <w:rStyle w:val="textexposedshow"/>
          <w:rFonts w:ascii="Verdana" w:hAnsi="Verdana"/>
          <w:sz w:val="28"/>
          <w:szCs w:val="28"/>
        </w:rPr>
      </w:pPr>
    </w:p>
    <w:p w:rsidR="005329E6" w:rsidRDefault="00692475" w:rsidP="005329E6">
      <w:pPr>
        <w:ind w:firstLine="708"/>
        <w:jc w:val="both"/>
        <w:rPr>
          <w:rFonts w:ascii="Verdana" w:hAnsi="Verdana"/>
          <w:sz w:val="28"/>
          <w:szCs w:val="28"/>
        </w:rPr>
      </w:pPr>
      <w:r w:rsidRPr="005329E6">
        <w:rPr>
          <w:rFonts w:ascii="Verdana" w:hAnsi="Verdana"/>
          <w:sz w:val="28"/>
          <w:szCs w:val="28"/>
        </w:rPr>
        <w:t>Mejorar la totalidad de los Servicios que se prestan al ciudadano con especial atención a los de Limpieza Viaria y Recogida de Re</w:t>
      </w:r>
      <w:r w:rsidR="005329E6">
        <w:rPr>
          <w:rFonts w:ascii="Verdana" w:hAnsi="Verdana"/>
          <w:sz w:val="28"/>
          <w:szCs w:val="28"/>
        </w:rPr>
        <w:t>siduos Sólidos Urbanos.</w:t>
      </w:r>
      <w:r w:rsidRPr="005329E6">
        <w:rPr>
          <w:rFonts w:ascii="Verdana" w:hAnsi="Verdana"/>
          <w:sz w:val="28"/>
          <w:szCs w:val="28"/>
        </w:rPr>
        <w:tab/>
      </w:r>
    </w:p>
    <w:p w:rsidR="00692475" w:rsidRPr="005329E6" w:rsidRDefault="00692475" w:rsidP="005329E6">
      <w:pPr>
        <w:ind w:firstLine="708"/>
        <w:jc w:val="both"/>
        <w:rPr>
          <w:rFonts w:ascii="Verdana" w:hAnsi="Verdana"/>
          <w:sz w:val="28"/>
          <w:szCs w:val="28"/>
        </w:rPr>
      </w:pPr>
      <w:r w:rsidRPr="005329E6">
        <w:rPr>
          <w:rFonts w:ascii="Verdana" w:hAnsi="Verdana"/>
          <w:sz w:val="28"/>
          <w:szCs w:val="28"/>
        </w:rPr>
        <w:tab/>
      </w:r>
    </w:p>
    <w:p w:rsidR="00692475" w:rsidRPr="005329E6" w:rsidRDefault="00692475" w:rsidP="005329E6">
      <w:pPr>
        <w:ind w:firstLine="708"/>
        <w:jc w:val="both"/>
        <w:rPr>
          <w:rFonts w:ascii="Verdana" w:hAnsi="Verdana"/>
          <w:sz w:val="28"/>
          <w:szCs w:val="28"/>
        </w:rPr>
      </w:pPr>
      <w:r w:rsidRPr="005329E6">
        <w:rPr>
          <w:rFonts w:ascii="Verdana" w:hAnsi="Verdana"/>
          <w:sz w:val="28"/>
          <w:szCs w:val="28"/>
        </w:rPr>
        <w:t>Buscar acuerdos para la mejora de la comunicación con otros municipios mediante transporte público.</w:t>
      </w:r>
    </w:p>
    <w:p w:rsidR="00692475" w:rsidRPr="005329E6" w:rsidRDefault="00692475" w:rsidP="005329E6">
      <w:pPr>
        <w:ind w:firstLine="708"/>
        <w:jc w:val="both"/>
        <w:rPr>
          <w:rFonts w:ascii="Verdana" w:hAnsi="Verdana"/>
          <w:sz w:val="28"/>
          <w:szCs w:val="28"/>
        </w:rPr>
      </w:pPr>
    </w:p>
    <w:p w:rsidR="00BD6485" w:rsidRPr="005329E6" w:rsidRDefault="00BD6485" w:rsidP="005329E6">
      <w:pPr>
        <w:jc w:val="both"/>
        <w:rPr>
          <w:rStyle w:val="textexposedshow"/>
          <w:rFonts w:ascii="Verdana" w:hAnsi="Verdana"/>
          <w:sz w:val="28"/>
          <w:szCs w:val="28"/>
        </w:rPr>
      </w:pPr>
    </w:p>
    <w:p w:rsidR="00BD6485" w:rsidRPr="005329E6" w:rsidRDefault="00BD6485" w:rsidP="005329E6">
      <w:pPr>
        <w:jc w:val="both"/>
        <w:rPr>
          <w:rStyle w:val="textexposedshow"/>
          <w:rFonts w:ascii="Verdana" w:hAnsi="Verdana"/>
          <w:b/>
          <w:sz w:val="28"/>
          <w:szCs w:val="28"/>
        </w:rPr>
      </w:pPr>
    </w:p>
    <w:p w:rsidR="00FC5EE2" w:rsidRPr="005329E6" w:rsidRDefault="00692475" w:rsidP="005329E6">
      <w:pPr>
        <w:jc w:val="both"/>
        <w:rPr>
          <w:rStyle w:val="textexposedshow"/>
          <w:rFonts w:ascii="Verdana" w:hAnsi="Verdana"/>
          <w:b/>
          <w:sz w:val="28"/>
          <w:szCs w:val="28"/>
        </w:rPr>
      </w:pPr>
      <w:r w:rsidRPr="005329E6">
        <w:rPr>
          <w:rStyle w:val="textexposedshow"/>
          <w:rFonts w:ascii="Verdana" w:hAnsi="Verdana"/>
          <w:b/>
          <w:sz w:val="28"/>
          <w:szCs w:val="28"/>
        </w:rPr>
        <w:t>Para la consecución de los objetivos anteriormente señalados se establece un PACTO entre ambas partes de acuerdo a los siguientes compromisos.</w:t>
      </w:r>
    </w:p>
    <w:p w:rsidR="00FC5EE2" w:rsidRPr="005329E6" w:rsidRDefault="00FC5EE2" w:rsidP="005329E6">
      <w:pPr>
        <w:jc w:val="both"/>
        <w:rPr>
          <w:rStyle w:val="textexposedshow"/>
          <w:rFonts w:ascii="Verdana" w:hAnsi="Verdana"/>
          <w:sz w:val="28"/>
          <w:szCs w:val="28"/>
        </w:rPr>
      </w:pPr>
    </w:p>
    <w:p w:rsidR="00692475" w:rsidRPr="005329E6" w:rsidRDefault="00692475" w:rsidP="005329E6">
      <w:pPr>
        <w:jc w:val="both"/>
        <w:rPr>
          <w:rFonts w:ascii="Verdana" w:hAnsi="Verdana"/>
          <w:sz w:val="28"/>
          <w:szCs w:val="28"/>
        </w:rPr>
      </w:pPr>
      <w:r w:rsidRPr="005329E6">
        <w:rPr>
          <w:rFonts w:ascii="Verdana" w:hAnsi="Verdana"/>
          <w:sz w:val="28"/>
          <w:szCs w:val="28"/>
        </w:rPr>
        <w:t xml:space="preserve">-Ganemos contará con la condición de Grupo Municipal y su representante en la corporación será miembro de </w:t>
      </w:r>
      <w:smartTag w:uri="urn:schemas-microsoft-com:office:smarttags" w:element="PersonName">
        <w:smartTagPr>
          <w:attr w:name="ProductID" w:val="la Junta"/>
        </w:smartTagPr>
        <w:r w:rsidRPr="005329E6">
          <w:rPr>
            <w:rFonts w:ascii="Verdana" w:hAnsi="Verdana"/>
            <w:sz w:val="28"/>
            <w:szCs w:val="28"/>
          </w:rPr>
          <w:t>la Junta</w:t>
        </w:r>
      </w:smartTag>
      <w:r w:rsidRPr="005329E6">
        <w:rPr>
          <w:rFonts w:ascii="Verdana" w:hAnsi="Verdana"/>
          <w:sz w:val="28"/>
          <w:szCs w:val="28"/>
        </w:rPr>
        <w:t xml:space="preserve"> de Gobierno. </w:t>
      </w:r>
    </w:p>
    <w:p w:rsidR="00692475" w:rsidRPr="005329E6" w:rsidRDefault="00692475" w:rsidP="005329E6">
      <w:pPr>
        <w:jc w:val="both"/>
        <w:rPr>
          <w:rFonts w:ascii="Verdana" w:hAnsi="Verdana"/>
          <w:sz w:val="28"/>
          <w:szCs w:val="28"/>
        </w:rPr>
      </w:pPr>
    </w:p>
    <w:p w:rsidR="00692475" w:rsidRPr="005329E6" w:rsidRDefault="00692475" w:rsidP="005329E6">
      <w:pPr>
        <w:jc w:val="both"/>
        <w:rPr>
          <w:rFonts w:ascii="Verdana" w:hAnsi="Verdana"/>
          <w:sz w:val="28"/>
          <w:szCs w:val="28"/>
        </w:rPr>
      </w:pPr>
      <w:r w:rsidRPr="005329E6">
        <w:rPr>
          <w:rFonts w:ascii="Verdana" w:hAnsi="Verdana"/>
          <w:sz w:val="28"/>
          <w:szCs w:val="28"/>
        </w:rPr>
        <w:t>-El Concejal electo de Ganemos estará presente en la totalidad de mesas de contratación que se convoquen a fin de contar con acceso directo a la totalidad de la información sobre todos y cada uno de estos procesos.</w:t>
      </w:r>
    </w:p>
    <w:p w:rsidR="00692475" w:rsidRPr="005329E6" w:rsidRDefault="00692475" w:rsidP="005329E6">
      <w:pPr>
        <w:jc w:val="both"/>
        <w:rPr>
          <w:rFonts w:ascii="Verdana" w:hAnsi="Verdana"/>
          <w:sz w:val="28"/>
          <w:szCs w:val="28"/>
        </w:rPr>
      </w:pPr>
    </w:p>
    <w:p w:rsidR="00692475" w:rsidRPr="005329E6" w:rsidRDefault="00692475" w:rsidP="005329E6">
      <w:pPr>
        <w:jc w:val="both"/>
        <w:rPr>
          <w:rFonts w:ascii="Verdana" w:hAnsi="Verdana"/>
          <w:sz w:val="28"/>
          <w:szCs w:val="28"/>
        </w:rPr>
      </w:pPr>
      <w:r w:rsidRPr="005329E6">
        <w:rPr>
          <w:rFonts w:ascii="Verdana" w:hAnsi="Verdana"/>
          <w:sz w:val="28"/>
          <w:szCs w:val="28"/>
        </w:rPr>
        <w:t>-El Concejal electo por Ganemos Camargo formará parte del Consejo Municipal de Participación Ciudadana de Camargo</w:t>
      </w:r>
      <w:r w:rsidR="006E4114">
        <w:rPr>
          <w:rFonts w:ascii="Verdana" w:hAnsi="Verdana"/>
          <w:sz w:val="28"/>
          <w:szCs w:val="28"/>
        </w:rPr>
        <w:t xml:space="preserve">, </w:t>
      </w:r>
      <w:r w:rsidR="004E7AA0">
        <w:rPr>
          <w:rFonts w:ascii="Verdana" w:hAnsi="Verdana"/>
          <w:sz w:val="28"/>
          <w:szCs w:val="28"/>
        </w:rPr>
        <w:t xml:space="preserve">siendo propuesto para ser Vicepresidente del Consejo </w:t>
      </w:r>
      <w:r w:rsidR="006E4114">
        <w:rPr>
          <w:rFonts w:ascii="Verdana" w:hAnsi="Verdana"/>
          <w:sz w:val="28"/>
          <w:szCs w:val="28"/>
        </w:rPr>
        <w:t xml:space="preserve">y </w:t>
      </w:r>
      <w:r w:rsidR="004E7AA0">
        <w:rPr>
          <w:rFonts w:ascii="Verdana" w:hAnsi="Verdana"/>
          <w:sz w:val="28"/>
          <w:szCs w:val="28"/>
        </w:rPr>
        <w:t>ostentará la Presidencia</w:t>
      </w:r>
      <w:r w:rsidR="006E4114">
        <w:rPr>
          <w:rFonts w:ascii="Verdana" w:hAnsi="Verdana"/>
          <w:sz w:val="28"/>
          <w:szCs w:val="28"/>
        </w:rPr>
        <w:t xml:space="preserve"> del Consejo de Acción Social</w:t>
      </w:r>
      <w:r w:rsidRPr="005329E6">
        <w:rPr>
          <w:rFonts w:ascii="Verdana" w:hAnsi="Verdana"/>
          <w:sz w:val="28"/>
          <w:szCs w:val="28"/>
        </w:rPr>
        <w:t>.</w:t>
      </w:r>
    </w:p>
    <w:p w:rsidR="00692475" w:rsidRPr="005329E6" w:rsidRDefault="00692475" w:rsidP="005329E6">
      <w:pPr>
        <w:jc w:val="both"/>
        <w:rPr>
          <w:rFonts w:ascii="Verdana" w:hAnsi="Verdana"/>
          <w:sz w:val="28"/>
          <w:szCs w:val="28"/>
        </w:rPr>
      </w:pPr>
    </w:p>
    <w:p w:rsidR="00692475" w:rsidRPr="005329E6" w:rsidRDefault="00692475" w:rsidP="005329E6">
      <w:pPr>
        <w:jc w:val="both"/>
        <w:rPr>
          <w:rFonts w:ascii="Verdana" w:hAnsi="Verdana"/>
          <w:sz w:val="28"/>
          <w:szCs w:val="28"/>
        </w:rPr>
      </w:pPr>
      <w:r w:rsidRPr="005329E6">
        <w:rPr>
          <w:rFonts w:ascii="Verdana" w:hAnsi="Verdana"/>
          <w:sz w:val="28"/>
          <w:szCs w:val="28"/>
        </w:rPr>
        <w:t xml:space="preserve">-El Concejal electo por Ganemos Camargo será el Presidente de </w:t>
      </w:r>
      <w:smartTag w:uri="urn:schemas-microsoft-com:office:smarttags" w:element="PersonName">
        <w:smartTagPr>
          <w:attr w:name="ProductID" w:val="la Comisión Informativa"/>
        </w:smartTagPr>
        <w:smartTag w:uri="urn:schemas-microsoft-com:office:smarttags" w:element="PersonName">
          <w:smartTagPr>
            <w:attr w:name="ProductID" w:val="la Comisión"/>
          </w:smartTagPr>
          <w:r w:rsidRPr="005329E6">
            <w:rPr>
              <w:rFonts w:ascii="Verdana" w:hAnsi="Verdana"/>
              <w:sz w:val="28"/>
              <w:szCs w:val="28"/>
            </w:rPr>
            <w:t>la Comisión</w:t>
          </w:r>
        </w:smartTag>
        <w:r w:rsidRPr="005329E6">
          <w:rPr>
            <w:rFonts w:ascii="Verdana" w:hAnsi="Verdana"/>
            <w:sz w:val="28"/>
            <w:szCs w:val="28"/>
          </w:rPr>
          <w:t xml:space="preserve"> Informativa</w:t>
        </w:r>
      </w:smartTag>
      <w:r w:rsidRPr="005329E6">
        <w:rPr>
          <w:rFonts w:ascii="Verdana" w:hAnsi="Verdana"/>
          <w:sz w:val="28"/>
          <w:szCs w:val="28"/>
        </w:rPr>
        <w:t xml:space="preserve"> de Acción Social y miembro de la totalidad de las Comisiones Informativas.</w:t>
      </w:r>
    </w:p>
    <w:p w:rsidR="00692475" w:rsidRPr="005329E6" w:rsidRDefault="00692475" w:rsidP="005329E6">
      <w:pPr>
        <w:jc w:val="both"/>
        <w:rPr>
          <w:rFonts w:ascii="Verdana" w:hAnsi="Verdana"/>
          <w:sz w:val="28"/>
          <w:szCs w:val="28"/>
        </w:rPr>
      </w:pPr>
    </w:p>
    <w:p w:rsidR="00692475" w:rsidRPr="005329E6" w:rsidRDefault="00692475" w:rsidP="005329E6">
      <w:pPr>
        <w:jc w:val="both"/>
        <w:rPr>
          <w:rFonts w:ascii="Verdana" w:hAnsi="Verdana"/>
          <w:sz w:val="28"/>
          <w:szCs w:val="28"/>
        </w:rPr>
      </w:pPr>
      <w:r w:rsidRPr="005329E6">
        <w:rPr>
          <w:rFonts w:ascii="Verdana" w:hAnsi="Verdana"/>
          <w:sz w:val="28"/>
          <w:szCs w:val="28"/>
        </w:rPr>
        <w:lastRenderedPageBreak/>
        <w:t>-El Concejal electo por Ganemos asumirá la gestión de las áreas de carácter social y del presupuesto asignado a las mismas con el compromiso por parte del Equipo de Gobierno de apoyar especialmente el refuerzo de las líneas de acción contenidas en dichas áreas y con la adopción de medidas orientadas a la consecución de los objetivos que se detallan en los apartados PRIORIDADES EXPRESAS GANEMOS CAMARGO y PRIORIDADES EXPRESAS PARTIDO POPULAR DE CAMARGO contenidos en este mismo documento</w:t>
      </w:r>
    </w:p>
    <w:p w:rsidR="00692475" w:rsidRPr="005329E6" w:rsidRDefault="00692475" w:rsidP="005329E6">
      <w:pPr>
        <w:jc w:val="both"/>
        <w:rPr>
          <w:rFonts w:ascii="Verdana" w:hAnsi="Verdana"/>
          <w:sz w:val="28"/>
          <w:szCs w:val="28"/>
        </w:rPr>
      </w:pPr>
    </w:p>
    <w:p w:rsidR="00692475" w:rsidRPr="005329E6" w:rsidRDefault="00692475" w:rsidP="005329E6">
      <w:pPr>
        <w:jc w:val="both"/>
        <w:rPr>
          <w:rFonts w:ascii="Verdana" w:hAnsi="Verdana"/>
          <w:sz w:val="28"/>
          <w:szCs w:val="28"/>
        </w:rPr>
      </w:pPr>
    </w:p>
    <w:p w:rsidR="00FC5EE2" w:rsidRPr="005329E6" w:rsidRDefault="00FC5EE2" w:rsidP="005329E6">
      <w:pPr>
        <w:jc w:val="both"/>
        <w:rPr>
          <w:rStyle w:val="textexposedshow"/>
          <w:rFonts w:ascii="Verdana" w:hAnsi="Verdana"/>
          <w:sz w:val="28"/>
          <w:szCs w:val="28"/>
        </w:rPr>
      </w:pPr>
      <w:r w:rsidRPr="005329E6">
        <w:rPr>
          <w:rStyle w:val="textexposedshow"/>
          <w:rFonts w:ascii="Verdana" w:hAnsi="Verdana"/>
          <w:sz w:val="28"/>
          <w:szCs w:val="28"/>
        </w:rPr>
        <w:t>Por su parte y para garantizar la estabilidad del Gobierno municipal,</w:t>
      </w:r>
      <w:r w:rsidR="00E752A2">
        <w:rPr>
          <w:rStyle w:val="textexposedshow"/>
          <w:rFonts w:ascii="Verdana" w:hAnsi="Verdana"/>
          <w:sz w:val="28"/>
          <w:szCs w:val="28"/>
        </w:rPr>
        <w:t xml:space="preserve"> </w:t>
      </w:r>
      <w:r w:rsidR="00E752A2" w:rsidRPr="00E752A2">
        <w:rPr>
          <w:rStyle w:val="textexposedshow"/>
          <w:rFonts w:ascii="Verdana" w:hAnsi="Verdana"/>
          <w:b/>
          <w:sz w:val="28"/>
          <w:szCs w:val="28"/>
        </w:rPr>
        <w:t>Partido Popular y</w:t>
      </w:r>
      <w:r w:rsidRPr="00E752A2">
        <w:rPr>
          <w:rStyle w:val="textexposedshow"/>
          <w:rFonts w:ascii="Verdana" w:hAnsi="Verdana"/>
          <w:b/>
          <w:sz w:val="28"/>
          <w:szCs w:val="28"/>
        </w:rPr>
        <w:t xml:space="preserve"> </w:t>
      </w:r>
      <w:r w:rsidR="00692475" w:rsidRPr="00E752A2">
        <w:rPr>
          <w:rStyle w:val="textexposedshow"/>
          <w:rFonts w:ascii="Verdana" w:hAnsi="Verdana"/>
          <w:b/>
          <w:sz w:val="28"/>
          <w:szCs w:val="28"/>
        </w:rPr>
        <w:t>Ganemos Camargo se compromete</w:t>
      </w:r>
      <w:r w:rsidR="00E752A2" w:rsidRPr="00E752A2">
        <w:rPr>
          <w:rStyle w:val="textexposedshow"/>
          <w:rFonts w:ascii="Verdana" w:hAnsi="Verdana"/>
          <w:b/>
          <w:sz w:val="28"/>
          <w:szCs w:val="28"/>
        </w:rPr>
        <w:t>n</w:t>
      </w:r>
      <w:r w:rsidR="00692475" w:rsidRPr="00E752A2">
        <w:rPr>
          <w:rStyle w:val="textexposedshow"/>
          <w:rFonts w:ascii="Verdana" w:hAnsi="Verdana"/>
          <w:b/>
          <w:sz w:val="28"/>
          <w:szCs w:val="28"/>
        </w:rPr>
        <w:t xml:space="preserve"> a</w:t>
      </w:r>
      <w:r w:rsidR="00692475" w:rsidRPr="005329E6">
        <w:rPr>
          <w:rStyle w:val="textexposedshow"/>
          <w:rFonts w:ascii="Verdana" w:hAnsi="Verdana"/>
          <w:sz w:val="28"/>
          <w:szCs w:val="28"/>
        </w:rPr>
        <w:t xml:space="preserve">: </w:t>
      </w:r>
    </w:p>
    <w:p w:rsidR="00E612E5" w:rsidRPr="005329E6" w:rsidRDefault="00E612E5" w:rsidP="005329E6">
      <w:pPr>
        <w:jc w:val="both"/>
        <w:rPr>
          <w:rStyle w:val="textexposedshow"/>
          <w:rFonts w:ascii="Verdana" w:hAnsi="Verdana"/>
          <w:sz w:val="28"/>
          <w:szCs w:val="28"/>
        </w:rPr>
      </w:pPr>
    </w:p>
    <w:p w:rsidR="00FC5EE2" w:rsidRPr="005329E6" w:rsidRDefault="00692475" w:rsidP="005329E6">
      <w:pPr>
        <w:jc w:val="both"/>
        <w:rPr>
          <w:rStyle w:val="textexposedshow"/>
          <w:rFonts w:ascii="Verdana" w:hAnsi="Verdana"/>
          <w:sz w:val="28"/>
          <w:szCs w:val="28"/>
        </w:rPr>
      </w:pPr>
      <w:r w:rsidRPr="005329E6">
        <w:rPr>
          <w:rStyle w:val="textexposedshow"/>
          <w:rFonts w:ascii="Verdana" w:hAnsi="Verdana"/>
          <w:sz w:val="28"/>
          <w:szCs w:val="28"/>
        </w:rPr>
        <w:t>-</w:t>
      </w:r>
      <w:r w:rsidR="00E612E5" w:rsidRPr="005329E6">
        <w:rPr>
          <w:rStyle w:val="textexposedshow"/>
          <w:rFonts w:ascii="Verdana" w:hAnsi="Verdana"/>
          <w:sz w:val="28"/>
          <w:szCs w:val="28"/>
        </w:rPr>
        <w:t xml:space="preserve">Facilitar </w:t>
      </w:r>
      <w:r w:rsidR="007D1D46" w:rsidRPr="005329E6">
        <w:rPr>
          <w:rStyle w:val="textexposedshow"/>
          <w:rFonts w:ascii="Verdana" w:hAnsi="Verdana"/>
          <w:sz w:val="28"/>
          <w:szCs w:val="28"/>
        </w:rPr>
        <w:t>la creación del nuevo equipo de Gobierno del Partido Popular y Ganemos Cama</w:t>
      </w:r>
      <w:r w:rsidRPr="005329E6">
        <w:rPr>
          <w:rStyle w:val="textexposedshow"/>
          <w:rFonts w:ascii="Verdana" w:hAnsi="Verdana"/>
          <w:sz w:val="28"/>
          <w:szCs w:val="28"/>
        </w:rPr>
        <w:t xml:space="preserve">rgo y </w:t>
      </w:r>
      <w:r w:rsidR="004E7AA0">
        <w:rPr>
          <w:rStyle w:val="textexposedshow"/>
          <w:rFonts w:ascii="Verdana" w:hAnsi="Verdana"/>
          <w:sz w:val="28"/>
          <w:szCs w:val="28"/>
        </w:rPr>
        <w:t xml:space="preserve">apoyar con su voto </w:t>
      </w:r>
      <w:r w:rsidRPr="005329E6">
        <w:rPr>
          <w:rStyle w:val="textexposedshow"/>
          <w:rFonts w:ascii="Verdana" w:hAnsi="Verdana"/>
          <w:sz w:val="28"/>
          <w:szCs w:val="28"/>
        </w:rPr>
        <w:t>la investidura de Diego Mo</w:t>
      </w:r>
      <w:r w:rsidR="007D1D46" w:rsidRPr="005329E6">
        <w:rPr>
          <w:rStyle w:val="textexposedshow"/>
          <w:rFonts w:ascii="Verdana" w:hAnsi="Verdana"/>
          <w:sz w:val="28"/>
          <w:szCs w:val="28"/>
        </w:rPr>
        <w:t>vellán y de los Concejales integrantes de las listas de ambas formaciones.</w:t>
      </w:r>
    </w:p>
    <w:p w:rsidR="00692475" w:rsidRPr="005329E6" w:rsidRDefault="00692475" w:rsidP="005329E6">
      <w:pPr>
        <w:jc w:val="both"/>
        <w:rPr>
          <w:rStyle w:val="textexposedshow"/>
          <w:rFonts w:ascii="Verdana" w:hAnsi="Verdana"/>
          <w:sz w:val="28"/>
          <w:szCs w:val="28"/>
        </w:rPr>
      </w:pPr>
    </w:p>
    <w:p w:rsidR="00FC5EE2" w:rsidRPr="005329E6" w:rsidRDefault="00FC5EE2" w:rsidP="005329E6">
      <w:pPr>
        <w:jc w:val="both"/>
        <w:rPr>
          <w:rStyle w:val="textexposedshow"/>
          <w:rFonts w:ascii="Verdana" w:hAnsi="Verdana"/>
          <w:sz w:val="28"/>
          <w:szCs w:val="28"/>
        </w:rPr>
      </w:pPr>
      <w:r w:rsidRPr="005329E6">
        <w:rPr>
          <w:rStyle w:val="textexposedshow"/>
          <w:rFonts w:ascii="Verdana" w:hAnsi="Verdana"/>
          <w:sz w:val="28"/>
          <w:szCs w:val="28"/>
        </w:rPr>
        <w:t>-</w:t>
      </w:r>
      <w:r w:rsidR="00BD6485" w:rsidRPr="005329E6">
        <w:rPr>
          <w:rStyle w:val="textexposedshow"/>
          <w:rFonts w:ascii="Verdana" w:hAnsi="Verdana"/>
          <w:sz w:val="28"/>
          <w:szCs w:val="28"/>
        </w:rPr>
        <w:t>-Participar en la elaboración y aprobar con su voto en el Pleno los Presupuestos Municipales de cada año.</w:t>
      </w:r>
    </w:p>
    <w:p w:rsidR="00692475" w:rsidRPr="005329E6" w:rsidRDefault="00692475" w:rsidP="005329E6">
      <w:pPr>
        <w:jc w:val="both"/>
        <w:rPr>
          <w:rStyle w:val="textexposedshow"/>
          <w:rFonts w:ascii="Verdana" w:hAnsi="Verdana"/>
          <w:sz w:val="28"/>
          <w:szCs w:val="28"/>
        </w:rPr>
      </w:pPr>
    </w:p>
    <w:p w:rsidR="00BD6485" w:rsidRPr="005329E6" w:rsidRDefault="00BD6485" w:rsidP="005329E6">
      <w:pPr>
        <w:jc w:val="both"/>
        <w:rPr>
          <w:rStyle w:val="textexposedshow"/>
          <w:rFonts w:ascii="Verdana" w:hAnsi="Verdana"/>
          <w:sz w:val="28"/>
          <w:szCs w:val="28"/>
        </w:rPr>
      </w:pPr>
      <w:r w:rsidRPr="005329E6">
        <w:rPr>
          <w:rStyle w:val="textexposedshow"/>
          <w:rFonts w:ascii="Verdana" w:hAnsi="Verdana"/>
          <w:sz w:val="28"/>
          <w:szCs w:val="28"/>
        </w:rPr>
        <w:t>--Negociar y apoyar con su voto en el Pleno la realización de proyectos de mejora, urbanización e infraestructuras en los ocho pueblos del Valle y en el casco urbano.</w:t>
      </w:r>
    </w:p>
    <w:p w:rsidR="00692475" w:rsidRPr="005329E6" w:rsidRDefault="00692475" w:rsidP="005329E6">
      <w:pPr>
        <w:jc w:val="both"/>
        <w:rPr>
          <w:rStyle w:val="textexposedshow"/>
          <w:rFonts w:ascii="Verdana" w:hAnsi="Verdana"/>
          <w:sz w:val="28"/>
          <w:szCs w:val="28"/>
        </w:rPr>
      </w:pPr>
    </w:p>
    <w:p w:rsidR="00BD6485" w:rsidRPr="005329E6" w:rsidRDefault="007D1D46" w:rsidP="005329E6">
      <w:pPr>
        <w:jc w:val="both"/>
        <w:rPr>
          <w:rFonts w:ascii="Verdana" w:hAnsi="Verdana"/>
          <w:sz w:val="28"/>
          <w:szCs w:val="28"/>
        </w:rPr>
      </w:pPr>
      <w:r w:rsidRPr="005329E6">
        <w:rPr>
          <w:rFonts w:ascii="Verdana" w:hAnsi="Verdana"/>
          <w:sz w:val="28"/>
          <w:szCs w:val="28"/>
        </w:rPr>
        <w:t xml:space="preserve">--Facilitar la aprobación de las medidas tendentes a la mejora de la calidad </w:t>
      </w:r>
      <w:r w:rsidR="00692475" w:rsidRPr="005329E6">
        <w:rPr>
          <w:rFonts w:ascii="Verdana" w:hAnsi="Verdana"/>
          <w:sz w:val="28"/>
          <w:szCs w:val="28"/>
        </w:rPr>
        <w:t xml:space="preserve">de vida de los vecinos a través </w:t>
      </w:r>
      <w:r w:rsidRPr="005329E6">
        <w:rPr>
          <w:rFonts w:ascii="Verdana" w:hAnsi="Verdana"/>
          <w:sz w:val="28"/>
          <w:szCs w:val="28"/>
        </w:rPr>
        <w:t>de los servicios públicos que se prestan a la ciudadanía en t</w:t>
      </w:r>
      <w:r w:rsidR="00692475" w:rsidRPr="005329E6">
        <w:rPr>
          <w:rFonts w:ascii="Verdana" w:hAnsi="Verdana"/>
          <w:sz w:val="28"/>
          <w:szCs w:val="28"/>
        </w:rPr>
        <w:t>odas las áreas.</w:t>
      </w:r>
    </w:p>
    <w:p w:rsidR="007D1D46" w:rsidRDefault="007D1D46" w:rsidP="005329E6">
      <w:pPr>
        <w:jc w:val="both"/>
        <w:rPr>
          <w:rFonts w:ascii="Verdana" w:hAnsi="Verdana"/>
          <w:sz w:val="28"/>
          <w:szCs w:val="28"/>
        </w:rPr>
      </w:pPr>
    </w:p>
    <w:p w:rsidR="006E4114" w:rsidRDefault="006E4114" w:rsidP="005329E6">
      <w:pPr>
        <w:jc w:val="both"/>
        <w:rPr>
          <w:rFonts w:ascii="Verdana" w:hAnsi="Verdana"/>
          <w:sz w:val="28"/>
          <w:szCs w:val="28"/>
        </w:rPr>
      </w:pPr>
      <w:r>
        <w:rPr>
          <w:rFonts w:ascii="Verdana" w:hAnsi="Verdana"/>
          <w:sz w:val="28"/>
          <w:szCs w:val="28"/>
        </w:rPr>
        <w:t xml:space="preserve">--Mantener el espíritu de diálogo y consenso por ambas formaciones políticas, con el fin de garantizar a los ciudadanos de Camargo un gobierno municipal estable durante </w:t>
      </w:r>
      <w:r w:rsidR="00995543">
        <w:rPr>
          <w:rFonts w:ascii="Verdana" w:hAnsi="Verdana"/>
          <w:sz w:val="28"/>
          <w:szCs w:val="28"/>
        </w:rPr>
        <w:t xml:space="preserve">toda la legislatura; con </w:t>
      </w:r>
      <w:r w:rsidR="007B22C4">
        <w:rPr>
          <w:rFonts w:ascii="Verdana" w:hAnsi="Verdana"/>
          <w:sz w:val="28"/>
          <w:szCs w:val="28"/>
        </w:rPr>
        <w:t xml:space="preserve">el </w:t>
      </w:r>
      <w:r w:rsidR="00995543">
        <w:rPr>
          <w:rFonts w:ascii="Verdana" w:hAnsi="Verdana"/>
          <w:sz w:val="28"/>
          <w:szCs w:val="28"/>
        </w:rPr>
        <w:t xml:space="preserve">objetivo de mejorar la calidad de vida </w:t>
      </w:r>
      <w:r>
        <w:rPr>
          <w:rFonts w:ascii="Verdana" w:hAnsi="Verdana"/>
          <w:sz w:val="28"/>
          <w:szCs w:val="28"/>
        </w:rPr>
        <w:t xml:space="preserve"> </w:t>
      </w:r>
      <w:r w:rsidR="00995543">
        <w:rPr>
          <w:rFonts w:ascii="Verdana" w:hAnsi="Verdana"/>
          <w:sz w:val="28"/>
          <w:szCs w:val="28"/>
        </w:rPr>
        <w:t>de los vecinos y vecinas de Camargo.</w:t>
      </w:r>
    </w:p>
    <w:p w:rsidR="00D53B9D" w:rsidRDefault="00D53B9D" w:rsidP="005329E6">
      <w:pPr>
        <w:jc w:val="both"/>
        <w:rPr>
          <w:rFonts w:ascii="Verdana" w:hAnsi="Verdana"/>
          <w:sz w:val="28"/>
          <w:szCs w:val="28"/>
        </w:rPr>
      </w:pPr>
    </w:p>
    <w:p w:rsidR="00D53B9D" w:rsidRDefault="00D53B9D" w:rsidP="005329E6">
      <w:pPr>
        <w:jc w:val="both"/>
        <w:rPr>
          <w:rFonts w:ascii="Verdana" w:hAnsi="Verdana"/>
          <w:sz w:val="28"/>
          <w:szCs w:val="28"/>
        </w:rPr>
      </w:pPr>
    </w:p>
    <w:p w:rsidR="00D53B9D" w:rsidRDefault="00D53B9D" w:rsidP="005329E6">
      <w:pPr>
        <w:jc w:val="both"/>
        <w:rPr>
          <w:rFonts w:ascii="Verdana" w:hAnsi="Verdana"/>
          <w:sz w:val="28"/>
          <w:szCs w:val="28"/>
        </w:rPr>
      </w:pPr>
    </w:p>
    <w:p w:rsidR="00D53B9D" w:rsidRDefault="00D53B9D" w:rsidP="005329E6">
      <w:pPr>
        <w:jc w:val="both"/>
        <w:rPr>
          <w:rFonts w:ascii="Verdana" w:hAnsi="Verdana"/>
          <w:sz w:val="28"/>
          <w:szCs w:val="28"/>
        </w:rPr>
      </w:pPr>
    </w:p>
    <w:p w:rsidR="00D53B9D" w:rsidRDefault="00D53B9D" w:rsidP="005329E6">
      <w:pPr>
        <w:jc w:val="both"/>
        <w:rPr>
          <w:rFonts w:ascii="Verdana" w:hAnsi="Verdana"/>
          <w:sz w:val="28"/>
          <w:szCs w:val="28"/>
        </w:rPr>
      </w:pPr>
    </w:p>
    <w:p w:rsidR="00D53B9D" w:rsidRDefault="00D53B9D" w:rsidP="005329E6">
      <w:pPr>
        <w:jc w:val="both"/>
        <w:rPr>
          <w:rFonts w:ascii="Verdana" w:hAnsi="Verdana"/>
          <w:sz w:val="28"/>
          <w:szCs w:val="28"/>
        </w:rPr>
      </w:pPr>
      <w:r>
        <w:rPr>
          <w:rFonts w:ascii="Verdana" w:hAnsi="Verdana"/>
          <w:sz w:val="28"/>
          <w:szCs w:val="28"/>
        </w:rPr>
        <w:t>Posdata:</w:t>
      </w:r>
    </w:p>
    <w:p w:rsidR="004B41B1" w:rsidRDefault="000B52BD" w:rsidP="005329E6">
      <w:pPr>
        <w:jc w:val="both"/>
        <w:rPr>
          <w:rFonts w:ascii="Verdana" w:hAnsi="Verdana"/>
          <w:sz w:val="28"/>
          <w:szCs w:val="28"/>
        </w:rPr>
      </w:pPr>
      <w:r>
        <w:rPr>
          <w:rFonts w:ascii="Verdana" w:hAnsi="Verdana"/>
          <w:sz w:val="28"/>
          <w:szCs w:val="28"/>
        </w:rPr>
        <w:t>Este docu</w:t>
      </w:r>
      <w:r w:rsidR="004B41B1">
        <w:rPr>
          <w:rFonts w:ascii="Verdana" w:hAnsi="Verdana"/>
          <w:sz w:val="28"/>
          <w:szCs w:val="28"/>
        </w:rPr>
        <w:t>mento es un borrador de acuerdo;</w:t>
      </w:r>
      <w:r>
        <w:rPr>
          <w:rFonts w:ascii="Verdana" w:hAnsi="Verdana"/>
          <w:sz w:val="28"/>
          <w:szCs w:val="28"/>
        </w:rPr>
        <w:t xml:space="preserve"> podéis</w:t>
      </w:r>
      <w:r w:rsidR="004B41B1">
        <w:rPr>
          <w:rFonts w:ascii="Verdana" w:hAnsi="Verdana"/>
          <w:sz w:val="28"/>
          <w:szCs w:val="28"/>
        </w:rPr>
        <w:t xml:space="preserve"> proponer o incluir cualquier modificación que estiméis oportuna.</w:t>
      </w:r>
    </w:p>
    <w:p w:rsidR="00EB4593" w:rsidRDefault="004B41B1" w:rsidP="005329E6">
      <w:pPr>
        <w:jc w:val="both"/>
        <w:rPr>
          <w:rFonts w:ascii="Verdana" w:hAnsi="Verdana"/>
          <w:sz w:val="28"/>
          <w:szCs w:val="28"/>
        </w:rPr>
      </w:pPr>
      <w:r>
        <w:rPr>
          <w:rFonts w:ascii="Verdana" w:hAnsi="Verdana"/>
          <w:sz w:val="28"/>
          <w:szCs w:val="28"/>
        </w:rPr>
        <w:t xml:space="preserve">Para cualquier aclaración estamos a vuestra disposición vía telefónica o mejor mantener las reuniones necesarias para llegar a un buen acuerdo en beneficio de los </w:t>
      </w:r>
      <w:r w:rsidR="000B52BD">
        <w:rPr>
          <w:rFonts w:ascii="Verdana" w:hAnsi="Verdana"/>
          <w:sz w:val="28"/>
          <w:szCs w:val="28"/>
        </w:rPr>
        <w:t xml:space="preserve"> </w:t>
      </w:r>
      <w:r>
        <w:rPr>
          <w:rFonts w:ascii="Verdana" w:hAnsi="Verdana"/>
          <w:sz w:val="28"/>
          <w:szCs w:val="28"/>
        </w:rPr>
        <w:t>vecinos y vecinas de Camargo.</w:t>
      </w:r>
    </w:p>
    <w:p w:rsidR="00EB4593" w:rsidRDefault="00EB4593" w:rsidP="005329E6">
      <w:pPr>
        <w:jc w:val="both"/>
        <w:rPr>
          <w:rFonts w:ascii="Verdana" w:hAnsi="Verdana"/>
          <w:sz w:val="28"/>
          <w:szCs w:val="28"/>
        </w:rPr>
      </w:pPr>
    </w:p>
    <w:p w:rsidR="00EB4593" w:rsidRDefault="00EB4593" w:rsidP="005329E6">
      <w:pPr>
        <w:jc w:val="both"/>
        <w:rPr>
          <w:rFonts w:ascii="Verdana" w:hAnsi="Verdana"/>
          <w:sz w:val="28"/>
          <w:szCs w:val="28"/>
        </w:rPr>
      </w:pPr>
      <w:r>
        <w:rPr>
          <w:rFonts w:ascii="Verdana" w:hAnsi="Verdana"/>
          <w:sz w:val="28"/>
          <w:szCs w:val="28"/>
        </w:rPr>
        <w:t>Atentamente:</w:t>
      </w:r>
    </w:p>
    <w:p w:rsidR="00EB4593" w:rsidRDefault="00EB4593" w:rsidP="005329E6">
      <w:pPr>
        <w:jc w:val="both"/>
        <w:rPr>
          <w:rFonts w:ascii="Verdana" w:hAnsi="Verdana"/>
          <w:sz w:val="28"/>
          <w:szCs w:val="28"/>
        </w:rPr>
      </w:pPr>
    </w:p>
    <w:p w:rsidR="00D53B9D" w:rsidRDefault="00EB4593" w:rsidP="005329E6">
      <w:pPr>
        <w:jc w:val="both"/>
        <w:rPr>
          <w:rFonts w:ascii="Verdana" w:hAnsi="Verdana"/>
          <w:sz w:val="28"/>
          <w:szCs w:val="28"/>
        </w:rPr>
      </w:pPr>
      <w:r>
        <w:rPr>
          <w:rFonts w:ascii="Verdana" w:hAnsi="Verdana"/>
          <w:sz w:val="28"/>
          <w:szCs w:val="28"/>
        </w:rPr>
        <w:t xml:space="preserve">Diego </w:t>
      </w:r>
      <w:proofErr w:type="spellStart"/>
      <w:r>
        <w:rPr>
          <w:rFonts w:ascii="Verdana" w:hAnsi="Verdana"/>
          <w:sz w:val="28"/>
          <w:szCs w:val="28"/>
        </w:rPr>
        <w:t>Movellán</w:t>
      </w:r>
      <w:proofErr w:type="spellEnd"/>
      <w:r>
        <w:rPr>
          <w:rFonts w:ascii="Verdana" w:hAnsi="Verdana"/>
          <w:sz w:val="28"/>
          <w:szCs w:val="28"/>
        </w:rPr>
        <w:t xml:space="preserve"> </w:t>
      </w:r>
      <w:proofErr w:type="spellStart"/>
      <w:r>
        <w:rPr>
          <w:rFonts w:ascii="Verdana" w:hAnsi="Verdana"/>
          <w:sz w:val="28"/>
          <w:szCs w:val="28"/>
        </w:rPr>
        <w:t>Lombilla</w:t>
      </w:r>
      <w:proofErr w:type="spellEnd"/>
      <w:r>
        <w:rPr>
          <w:rFonts w:ascii="Verdana" w:hAnsi="Verdana"/>
          <w:sz w:val="28"/>
          <w:szCs w:val="28"/>
        </w:rPr>
        <w:t xml:space="preserve">           Amancio Bárcena </w:t>
      </w:r>
      <w:proofErr w:type="spellStart"/>
      <w:r>
        <w:rPr>
          <w:rFonts w:ascii="Verdana" w:hAnsi="Verdana"/>
          <w:sz w:val="28"/>
          <w:szCs w:val="28"/>
        </w:rPr>
        <w:t>Marquínez</w:t>
      </w:r>
      <w:proofErr w:type="spellEnd"/>
      <w:r w:rsidR="00D53B9D">
        <w:rPr>
          <w:rFonts w:ascii="Verdana" w:hAnsi="Verdana"/>
          <w:sz w:val="28"/>
          <w:szCs w:val="28"/>
        </w:rPr>
        <w:t xml:space="preserve">  </w:t>
      </w:r>
    </w:p>
    <w:p w:rsidR="00EB4593" w:rsidRPr="00EB4593" w:rsidRDefault="00EB4593" w:rsidP="005329E6">
      <w:pPr>
        <w:jc w:val="both"/>
        <w:rPr>
          <w:rFonts w:ascii="Verdana" w:hAnsi="Verdana"/>
          <w:sz w:val="14"/>
          <w:szCs w:val="14"/>
        </w:rPr>
      </w:pPr>
      <w:r>
        <w:rPr>
          <w:rFonts w:ascii="Verdana" w:hAnsi="Verdana"/>
          <w:sz w:val="14"/>
          <w:szCs w:val="14"/>
        </w:rPr>
        <w:t xml:space="preserve">  Candidato a la alcaldía por el Partido Popular                    </w:t>
      </w:r>
      <w:r w:rsidRPr="00EB4593">
        <w:rPr>
          <w:rFonts w:ascii="Verdana" w:hAnsi="Verdana"/>
          <w:sz w:val="14"/>
          <w:szCs w:val="14"/>
        </w:rPr>
        <w:t>Presidente de la Junta Local del Partido Popular en Camargo</w:t>
      </w:r>
    </w:p>
    <w:sectPr w:rsidR="00EB4593" w:rsidRPr="00EB4593" w:rsidSect="00E207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stylePaneFormatFilter w:val="3F01"/>
  <w:defaultTabStop w:val="708"/>
  <w:hyphenationZone w:val="425"/>
  <w:characterSpacingControl w:val="doNotCompress"/>
  <w:compat/>
  <w:rsids>
    <w:rsidRoot w:val="00430895"/>
    <w:rsid w:val="000B52BD"/>
    <w:rsid w:val="000F31AD"/>
    <w:rsid w:val="00171456"/>
    <w:rsid w:val="001A52A2"/>
    <w:rsid w:val="003257AE"/>
    <w:rsid w:val="0039542D"/>
    <w:rsid w:val="00430895"/>
    <w:rsid w:val="004B41B1"/>
    <w:rsid w:val="004D0FE4"/>
    <w:rsid w:val="004E7AA0"/>
    <w:rsid w:val="005329E6"/>
    <w:rsid w:val="00613CE0"/>
    <w:rsid w:val="006710E9"/>
    <w:rsid w:val="00692475"/>
    <w:rsid w:val="006E4114"/>
    <w:rsid w:val="007561FC"/>
    <w:rsid w:val="007B22C4"/>
    <w:rsid w:val="007D1D46"/>
    <w:rsid w:val="00995543"/>
    <w:rsid w:val="009D1C9F"/>
    <w:rsid w:val="00BD6485"/>
    <w:rsid w:val="00D53B9D"/>
    <w:rsid w:val="00E20713"/>
    <w:rsid w:val="00E612E5"/>
    <w:rsid w:val="00E631D5"/>
    <w:rsid w:val="00E752A2"/>
    <w:rsid w:val="00EB4593"/>
    <w:rsid w:val="00EF02B2"/>
    <w:rsid w:val="00FC5E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71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exposedshow">
    <w:name w:val="text_exposed_show"/>
    <w:basedOn w:val="Fuentedeprrafopredeter"/>
    <w:rsid w:val="00430895"/>
  </w:style>
  <w:style w:type="paragraph" w:styleId="Textodeglobo">
    <w:name w:val="Balloon Text"/>
    <w:basedOn w:val="Normal"/>
    <w:link w:val="TextodegloboCar"/>
    <w:rsid w:val="005329E6"/>
    <w:rPr>
      <w:rFonts w:ascii="Tahoma" w:hAnsi="Tahoma" w:cs="Tahoma"/>
      <w:sz w:val="16"/>
      <w:szCs w:val="16"/>
    </w:rPr>
  </w:style>
  <w:style w:type="character" w:customStyle="1" w:styleId="TextodegloboCar">
    <w:name w:val="Texto de globo Car"/>
    <w:basedOn w:val="Fuentedeprrafopredeter"/>
    <w:link w:val="Textodeglobo"/>
    <w:rsid w:val="005329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7027">
      <w:bodyDiv w:val="1"/>
      <w:marLeft w:val="0"/>
      <w:marRight w:val="0"/>
      <w:marTop w:val="0"/>
      <w:marBottom w:val="0"/>
      <w:divBdr>
        <w:top w:val="none" w:sz="0" w:space="0" w:color="auto"/>
        <w:left w:val="none" w:sz="0" w:space="0" w:color="auto"/>
        <w:bottom w:val="none" w:sz="0" w:space="0" w:color="auto"/>
        <w:right w:val="none" w:sz="0" w:space="0" w:color="auto"/>
      </w:divBdr>
    </w:div>
    <w:div w:id="81223641">
      <w:bodyDiv w:val="1"/>
      <w:marLeft w:val="0"/>
      <w:marRight w:val="0"/>
      <w:marTop w:val="0"/>
      <w:marBottom w:val="0"/>
      <w:divBdr>
        <w:top w:val="none" w:sz="0" w:space="0" w:color="auto"/>
        <w:left w:val="none" w:sz="0" w:space="0" w:color="auto"/>
        <w:bottom w:val="none" w:sz="0" w:space="0" w:color="auto"/>
        <w:right w:val="none" w:sz="0" w:space="0" w:color="auto"/>
      </w:divBdr>
    </w:div>
    <w:div w:id="315955357">
      <w:bodyDiv w:val="1"/>
      <w:marLeft w:val="0"/>
      <w:marRight w:val="0"/>
      <w:marTop w:val="0"/>
      <w:marBottom w:val="0"/>
      <w:divBdr>
        <w:top w:val="none" w:sz="0" w:space="0" w:color="auto"/>
        <w:left w:val="none" w:sz="0" w:space="0" w:color="auto"/>
        <w:bottom w:val="none" w:sz="0" w:space="0" w:color="auto"/>
        <w:right w:val="none" w:sz="0" w:space="0" w:color="auto"/>
      </w:divBdr>
    </w:div>
    <w:div w:id="9970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26CC1-709B-4B04-A44C-A0CDDDB6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1602</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En Muriedas, a 4 de junio de 2015</vt:lpstr>
    </vt:vector>
  </TitlesOfParts>
  <Company>O.N.G.</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Muriedas, a 4 de junio de 2015</dc:title>
  <dc:creator>Estimado Usuario</dc:creator>
  <cp:lastModifiedBy>...</cp:lastModifiedBy>
  <cp:revision>2</cp:revision>
  <cp:lastPrinted>2015-06-04T20:21:00Z</cp:lastPrinted>
  <dcterms:created xsi:type="dcterms:W3CDTF">2015-06-05T10:47:00Z</dcterms:created>
  <dcterms:modified xsi:type="dcterms:W3CDTF">2015-06-05T10:47:00Z</dcterms:modified>
</cp:coreProperties>
</file>